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F2" w:rsidRDefault="0079054D" w:rsidP="0079054D">
      <w:pPr>
        <w:pStyle w:val="Title"/>
      </w:pPr>
      <w:r>
        <w:t xml:space="preserve">GCDAMP </w:t>
      </w:r>
      <w:r w:rsidR="00EB770C">
        <w:t xml:space="preserve">FY2017 </w:t>
      </w:r>
      <w:r>
        <w:t>Knowledge Assessment Summary</w:t>
      </w:r>
      <w:r w:rsidR="00EB770C">
        <w:t xml:space="preserve">: </w:t>
      </w:r>
      <w:r w:rsidR="00CF25DF">
        <w:t>Drivers</w:t>
      </w:r>
      <w:r w:rsidR="00EB770C">
        <w:t xml:space="preserve"> &amp; </w:t>
      </w:r>
      <w:r w:rsidR="00CF25DF">
        <w:t>Constraints</w:t>
      </w:r>
    </w:p>
    <w:p w:rsidR="0079054D" w:rsidRDefault="00EB770C" w:rsidP="0079054D">
      <w:pPr>
        <w:jc w:val="right"/>
      </w:pPr>
      <w:r>
        <w:t>March 2</w:t>
      </w:r>
      <w:r w:rsidR="003956FB">
        <w:t>9</w:t>
      </w:r>
      <w:r w:rsidR="0079054D">
        <w:t>, 2017</w:t>
      </w:r>
    </w:p>
    <w:p w:rsidR="00CF25DF" w:rsidRDefault="00CF25DF" w:rsidP="00CF25DF"/>
    <w:tbl>
      <w:tblPr>
        <w:tblStyle w:val="TableGrid"/>
        <w:tblW w:w="12960" w:type="dxa"/>
        <w:jc w:val="center"/>
        <w:tblLayout w:type="fixed"/>
        <w:tblLook w:val="04A0" w:firstRow="1" w:lastRow="0" w:firstColumn="1" w:lastColumn="0" w:noHBand="0" w:noVBand="1"/>
      </w:tblPr>
      <w:tblGrid>
        <w:gridCol w:w="1177"/>
        <w:gridCol w:w="1177"/>
        <w:gridCol w:w="1177"/>
        <w:gridCol w:w="1178"/>
        <w:gridCol w:w="1178"/>
        <w:gridCol w:w="1179"/>
        <w:gridCol w:w="1178"/>
        <w:gridCol w:w="1178"/>
        <w:gridCol w:w="10"/>
        <w:gridCol w:w="1168"/>
        <w:gridCol w:w="1178"/>
        <w:gridCol w:w="1182"/>
      </w:tblGrid>
      <w:tr w:rsidR="00CF25DF" w:rsidRPr="0011620E" w:rsidTr="009F5EF7">
        <w:trPr>
          <w:jc w:val="center"/>
        </w:trPr>
        <w:tc>
          <w:tcPr>
            <w:tcW w:w="12960" w:type="dxa"/>
            <w:gridSpan w:val="12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CF25DF" w:rsidRPr="00C2227C" w:rsidRDefault="00CF25DF" w:rsidP="009F5E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Symbol Key</w:t>
            </w:r>
          </w:p>
        </w:tc>
      </w:tr>
      <w:tr w:rsidR="00CF25DF" w:rsidRPr="0011620E" w:rsidTr="009F5EF7">
        <w:trPr>
          <w:jc w:val="center"/>
        </w:trPr>
        <w:tc>
          <w:tcPr>
            <w:tcW w:w="470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11620E">
              <w:rPr>
                <w:rFonts w:ascii="Arial" w:hAnsi="Arial" w:cs="Arial"/>
                <w:b/>
                <w:color w:val="000000"/>
                <w:sz w:val="22"/>
              </w:rPr>
              <w:t>Strength of Effect</w:t>
            </w:r>
          </w:p>
        </w:tc>
        <w:tc>
          <w:tcPr>
            <w:tcW w:w="4723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</w:rPr>
            </w:pPr>
            <w:r w:rsidRPr="0011620E">
              <w:rPr>
                <w:rFonts w:ascii="Arial" w:hAnsi="Arial" w:cs="Arial"/>
                <w:b/>
                <w:noProof/>
                <w:color w:val="000000"/>
                <w:sz w:val="22"/>
              </w:rPr>
              <w:t>Direction of Effect</w:t>
            </w:r>
          </w:p>
        </w:tc>
        <w:tc>
          <w:tcPr>
            <w:tcW w:w="352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</w:rPr>
            </w:pPr>
            <w:r w:rsidRPr="0011620E">
              <w:rPr>
                <w:rFonts w:ascii="Arial" w:hAnsi="Arial" w:cs="Arial"/>
                <w:b/>
                <w:noProof/>
                <w:color w:val="000000"/>
                <w:sz w:val="22"/>
              </w:rPr>
              <w:t>Confidence</w:t>
            </w:r>
          </w:p>
        </w:tc>
      </w:tr>
      <w:tr w:rsidR="00CF25DF" w:rsidRPr="000C17EF" w:rsidTr="009F5EF7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5DF" w:rsidRPr="000C17EF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17EF">
              <w:rPr>
                <w:rFonts w:ascii="Arial" w:hAnsi="Arial" w:cs="Arial"/>
                <w:b/>
                <w:color w:val="000000"/>
                <w:sz w:val="20"/>
              </w:rPr>
              <w:t>Strong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CF25DF" w:rsidRPr="000C17EF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17EF">
              <w:rPr>
                <w:rFonts w:ascii="Arial" w:hAnsi="Arial" w:cs="Arial"/>
                <w:b/>
                <w:color w:val="000000"/>
                <w:sz w:val="20"/>
              </w:rPr>
              <w:t>Moderate</w:t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CF25DF" w:rsidRPr="000C17EF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17EF">
              <w:rPr>
                <w:rFonts w:ascii="Arial" w:hAnsi="Arial" w:cs="Arial"/>
                <w:b/>
                <w:color w:val="000000"/>
                <w:sz w:val="20"/>
              </w:rPr>
              <w:t>Weak</w:t>
            </w:r>
          </w:p>
        </w:tc>
        <w:tc>
          <w:tcPr>
            <w:tcW w:w="1178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5DF" w:rsidRPr="000C17EF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17EF">
              <w:rPr>
                <w:rFonts w:ascii="Arial" w:hAnsi="Arial" w:cs="Arial"/>
                <w:b/>
                <w:color w:val="000000"/>
                <w:sz w:val="20"/>
              </w:rPr>
              <w:t>Unknown</w:t>
            </w:r>
          </w:p>
        </w:tc>
        <w:tc>
          <w:tcPr>
            <w:tcW w:w="117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5DF" w:rsidRPr="000C17EF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17EF">
              <w:rPr>
                <w:rFonts w:ascii="Arial" w:hAnsi="Arial" w:cs="Arial"/>
                <w:b/>
                <w:color w:val="000000"/>
                <w:sz w:val="20"/>
              </w:rPr>
              <w:t>Positive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 w:rsidR="00CF25DF" w:rsidRPr="000C17EF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17EF">
              <w:rPr>
                <w:rFonts w:ascii="Arial" w:hAnsi="Arial" w:cs="Arial"/>
                <w:b/>
                <w:color w:val="000000"/>
                <w:sz w:val="20"/>
              </w:rPr>
              <w:t>Neither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vAlign w:val="center"/>
          </w:tcPr>
          <w:p w:rsidR="00CF25DF" w:rsidRPr="000C17EF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17EF">
              <w:rPr>
                <w:rFonts w:ascii="Arial" w:hAnsi="Arial" w:cs="Arial"/>
                <w:b/>
                <w:color w:val="000000"/>
                <w:sz w:val="20"/>
              </w:rPr>
              <w:t>Negative</w:t>
            </w:r>
          </w:p>
        </w:tc>
        <w:tc>
          <w:tcPr>
            <w:tcW w:w="1178" w:type="dxa"/>
            <w:tcBorders>
              <w:right w:val="double" w:sz="4" w:space="0" w:color="auto"/>
            </w:tcBorders>
            <w:vAlign w:val="center"/>
          </w:tcPr>
          <w:p w:rsidR="00CF25DF" w:rsidRPr="000C17EF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17EF">
              <w:rPr>
                <w:rFonts w:ascii="Arial" w:hAnsi="Arial" w:cs="Arial"/>
                <w:b/>
                <w:color w:val="000000"/>
                <w:sz w:val="20"/>
              </w:rPr>
              <w:t>Unknown</w:t>
            </w:r>
          </w:p>
        </w:tc>
        <w:tc>
          <w:tcPr>
            <w:tcW w:w="1178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5DF" w:rsidRPr="000C17EF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17EF">
              <w:rPr>
                <w:rFonts w:ascii="Arial" w:hAnsi="Arial" w:cs="Arial"/>
                <w:b/>
                <w:color w:val="000000"/>
                <w:sz w:val="20"/>
              </w:rPr>
              <w:t>High</w:t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vAlign w:val="center"/>
          </w:tcPr>
          <w:p w:rsidR="00CF25DF" w:rsidRPr="000C17EF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17EF">
              <w:rPr>
                <w:rFonts w:ascii="Arial" w:hAnsi="Arial" w:cs="Arial"/>
                <w:b/>
                <w:color w:val="000000"/>
                <w:sz w:val="20"/>
              </w:rPr>
              <w:t>Medium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5DF" w:rsidRPr="000C17EF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C17EF">
              <w:rPr>
                <w:rFonts w:ascii="Arial" w:hAnsi="Arial" w:cs="Arial"/>
                <w:b/>
                <w:color w:val="000000"/>
                <w:sz w:val="20"/>
              </w:rPr>
              <w:t>Low</w:t>
            </w:r>
          </w:p>
        </w:tc>
      </w:tr>
      <w:tr w:rsidR="00CF25DF" w:rsidRPr="0011620E" w:rsidTr="009F5EF7">
        <w:trPr>
          <w:trHeight w:val="936"/>
          <w:jc w:val="center"/>
        </w:trPr>
        <w:tc>
          <w:tcPr>
            <w:tcW w:w="1177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</w:rPr>
              <w:drawing>
                <wp:inline distT="0" distB="0" distL="0" distR="0" wp14:anchorId="2178112F" wp14:editId="1637ED93">
                  <wp:extent cx="570230" cy="570230"/>
                  <wp:effectExtent l="0" t="0" r="1270" b="1270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</w:rPr>
              <w:drawing>
                <wp:inline distT="0" distB="0" distL="0" distR="0" wp14:anchorId="7AA1EE66" wp14:editId="3143C2A1">
                  <wp:extent cx="570230" cy="570230"/>
                  <wp:effectExtent l="0" t="0" r="1270" b="127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</w:rPr>
              <w:drawing>
                <wp:inline distT="0" distB="0" distL="0" distR="0" wp14:anchorId="0F8E72D5" wp14:editId="66D80EC6">
                  <wp:extent cx="570230" cy="570230"/>
                  <wp:effectExtent l="0" t="0" r="1270" b="127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</w:rPr>
              <w:drawing>
                <wp:inline distT="0" distB="0" distL="0" distR="0" wp14:anchorId="09BBA104" wp14:editId="7E1CDD2F">
                  <wp:extent cx="570230" cy="570230"/>
                  <wp:effectExtent l="0" t="0" r="1270" b="127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</w:rPr>
              <w:drawing>
                <wp:inline distT="0" distB="0" distL="0" distR="0" wp14:anchorId="345E3FE6" wp14:editId="1EC61CB8">
                  <wp:extent cx="570230" cy="570230"/>
                  <wp:effectExtent l="0" t="0" r="1270" b="127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</w:rPr>
              <w:drawing>
                <wp:inline distT="0" distB="0" distL="0" distR="0" wp14:anchorId="3148813B" wp14:editId="45928BBA">
                  <wp:extent cx="570230" cy="570230"/>
                  <wp:effectExtent l="0" t="0" r="1270" b="127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</w:rPr>
              <w:drawing>
                <wp:inline distT="0" distB="0" distL="0" distR="0" wp14:anchorId="22072980" wp14:editId="07CFDF8E">
                  <wp:extent cx="570230" cy="570230"/>
                  <wp:effectExtent l="0" t="0" r="1270" b="127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Borders>
              <w:right w:val="double" w:sz="4" w:space="0" w:color="auto"/>
            </w:tcBorders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</w:rPr>
              <w:drawing>
                <wp:inline distT="0" distB="0" distL="0" distR="0" wp14:anchorId="4CC00C13" wp14:editId="7E9C054C">
                  <wp:extent cx="570230" cy="570230"/>
                  <wp:effectExtent l="0" t="0" r="1270" b="127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gridSpan w:val="2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</w:rPr>
              <w:drawing>
                <wp:inline distT="0" distB="0" distL="0" distR="0" wp14:anchorId="428430FE" wp14:editId="645847D4">
                  <wp:extent cx="576072" cy="576072"/>
                  <wp:effectExtent l="0" t="0" r="0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</w:rPr>
              <w:drawing>
                <wp:inline distT="0" distB="0" distL="0" distR="0" wp14:anchorId="29C87BC4" wp14:editId="0B40C953">
                  <wp:extent cx="570230" cy="570230"/>
                  <wp:effectExtent l="0" t="0" r="1270" b="127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25DF" w:rsidRPr="0011620E" w:rsidRDefault="00CF25DF" w:rsidP="009F5EF7">
            <w:pPr>
              <w:jc w:val="center"/>
              <w:rPr>
                <w:rFonts w:ascii="Arial" w:hAnsi="Arial" w:cs="Arial"/>
                <w:b/>
                <w:noProof/>
                <w:color w:val="000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2"/>
              </w:rPr>
              <w:drawing>
                <wp:inline distT="0" distB="0" distL="0" distR="0" wp14:anchorId="4F7834B1" wp14:editId="518A4557">
                  <wp:extent cx="570230" cy="570230"/>
                  <wp:effectExtent l="0" t="0" r="1270" b="127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5DF" w:rsidRDefault="00CF25DF" w:rsidP="00CF25DF"/>
    <w:p w:rsidR="00A30954" w:rsidRDefault="00A30954" w:rsidP="00CF25DF"/>
    <w:p w:rsidR="00A30954" w:rsidRDefault="00A30954" w:rsidP="00CF25DF"/>
    <w:p w:rsidR="00CF25DF" w:rsidRPr="003D160F" w:rsidRDefault="00CF25DF" w:rsidP="00CF25DF">
      <w:pPr>
        <w:pStyle w:val="Heading2"/>
        <w:rPr>
          <w:rFonts w:ascii="Tahoma" w:hAnsi="Tahoma" w:cs="Tahoma"/>
          <w:color w:val="auto"/>
          <w:sz w:val="28"/>
        </w:rPr>
      </w:pPr>
      <w:r w:rsidRPr="003D160F">
        <w:rPr>
          <w:rFonts w:ascii="Tahoma" w:hAnsi="Tahoma" w:cs="Tahoma"/>
          <w:color w:val="auto"/>
          <w:sz w:val="28"/>
        </w:rPr>
        <w:t>AQUATIC FOOD BASE</w:t>
      </w:r>
    </w:p>
    <w:tbl>
      <w:tblPr>
        <w:tblStyle w:val="TableGrid"/>
        <w:tblW w:w="8496" w:type="dxa"/>
        <w:tblLook w:val="04A0" w:firstRow="1" w:lastRow="0" w:firstColumn="1" w:lastColumn="0" w:noHBand="0" w:noVBand="1"/>
      </w:tblPr>
      <w:tblGrid>
        <w:gridCol w:w="6480"/>
        <w:gridCol w:w="1008"/>
        <w:gridCol w:w="1008"/>
      </w:tblGrid>
      <w:tr w:rsidR="008E63F7" w:rsidRPr="00054450" w:rsidTr="00F94880">
        <w:trPr>
          <w:cantSplit/>
          <w:trHeight w:val="2736"/>
          <w:tblHeader/>
        </w:trPr>
        <w:tc>
          <w:tcPr>
            <w:tcW w:w="6480" w:type="dxa"/>
            <w:tcBorders>
              <w:right w:val="double" w:sz="4" w:space="0" w:color="auto"/>
            </w:tcBorders>
            <w:shd w:val="clear" w:color="auto" w:fill="EEECE1" w:themeFill="background2"/>
            <w:tcMar>
              <w:left w:w="72" w:type="dxa"/>
              <w:right w:w="72" w:type="dxa"/>
            </w:tcMar>
            <w:vAlign w:val="bottom"/>
          </w:tcPr>
          <w:p w:rsidR="008E63F7" w:rsidRPr="00D8586C" w:rsidRDefault="008E63F7" w:rsidP="00457A5C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Resource Characteristic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8"/>
            </w:r>
          </w:p>
          <w:p w:rsidR="008E63F7" w:rsidRPr="00D8586C" w:rsidRDefault="008E63F7" w:rsidP="00054450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8E63F7" w:rsidRPr="00D8586C" w:rsidRDefault="008E63F7" w:rsidP="00054450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8E63F7" w:rsidRPr="00D8586C" w:rsidRDefault="008E63F7" w:rsidP="00054450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8E63F7" w:rsidRPr="00D8586C" w:rsidRDefault="008E63F7" w:rsidP="00054450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8E63F7" w:rsidRPr="00D8586C" w:rsidRDefault="008E63F7" w:rsidP="00054450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8E63F7" w:rsidRPr="00C0523A" w:rsidRDefault="008E63F7" w:rsidP="000544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 xml:space="preserve">Driver or Constraint 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A"/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8E63F7" w:rsidRPr="008E63F7" w:rsidRDefault="008E63F7" w:rsidP="008E63F7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bCs/>
                <w:color w:val="000000"/>
                <w:sz w:val="22"/>
              </w:rPr>
              <w:t>Food base diversity</w:t>
            </w:r>
          </w:p>
        </w:tc>
        <w:tc>
          <w:tcPr>
            <w:tcW w:w="1008" w:type="dxa"/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8E63F7" w:rsidRPr="008E63F7" w:rsidRDefault="008E63F7" w:rsidP="008E63F7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bCs/>
                <w:color w:val="000000"/>
                <w:sz w:val="22"/>
              </w:rPr>
              <w:t>Secondary production</w:t>
            </w:r>
          </w:p>
        </w:tc>
      </w:tr>
      <w:tr w:rsidR="008E63F7" w:rsidRPr="00054450" w:rsidTr="00F94880">
        <w:trPr>
          <w:trHeight w:val="936"/>
        </w:trPr>
        <w:tc>
          <w:tcPr>
            <w:tcW w:w="64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E63F7" w:rsidRPr="008E63F7" w:rsidRDefault="008E63F7" w:rsidP="008E63F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color w:val="000000"/>
                <w:sz w:val="22"/>
              </w:rPr>
              <w:t>Algae and aquatic macrophyte quantity and quality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3F7" w:rsidRDefault="009D6A69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0E21764" wp14:editId="5CA831FD">
                  <wp:extent cx="570230" cy="570230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E63F7" w:rsidRDefault="009D6A69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B92AEDF" wp14:editId="054B7370">
                  <wp:extent cx="570230" cy="570230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F7" w:rsidRPr="00054450" w:rsidTr="00F94880">
        <w:trPr>
          <w:trHeight w:val="936"/>
        </w:trPr>
        <w:tc>
          <w:tcPr>
            <w:tcW w:w="64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E63F7" w:rsidRPr="008E63F7" w:rsidRDefault="008E63F7" w:rsidP="008E63F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color w:val="000000"/>
                <w:sz w:val="22"/>
              </w:rPr>
              <w:t>Cool water temperatures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3F7" w:rsidRDefault="009D6A69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D17C8F6" wp14:editId="64854222">
                  <wp:extent cx="570230" cy="570230"/>
                  <wp:effectExtent l="0" t="0" r="127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E63F7" w:rsidRDefault="00AC6F91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746F81A" wp14:editId="28A8F0E9">
                  <wp:extent cx="570230" cy="570230"/>
                  <wp:effectExtent l="0" t="0" r="127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F7" w:rsidRPr="00054450" w:rsidTr="00F94880">
        <w:trPr>
          <w:trHeight w:val="936"/>
        </w:trPr>
        <w:tc>
          <w:tcPr>
            <w:tcW w:w="64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E63F7" w:rsidRPr="008E63F7" w:rsidRDefault="008E63F7" w:rsidP="008E63F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color w:val="000000"/>
                <w:sz w:val="22"/>
              </w:rPr>
              <w:t>Fall flood disturbance (HFEs)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3F7" w:rsidRDefault="00AC6F91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346AB7C" wp14:editId="492D6367">
                  <wp:extent cx="570230" cy="570230"/>
                  <wp:effectExtent l="0" t="0" r="127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E63F7" w:rsidRDefault="00AC6F91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D4B43F6" wp14:editId="7B7B2847">
                  <wp:extent cx="570230" cy="570230"/>
                  <wp:effectExtent l="0" t="0" r="127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F7" w:rsidRPr="00054450" w:rsidTr="00F94880">
        <w:trPr>
          <w:trHeight w:val="936"/>
        </w:trPr>
        <w:tc>
          <w:tcPr>
            <w:tcW w:w="64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E63F7" w:rsidRPr="008E63F7" w:rsidRDefault="008E63F7" w:rsidP="008E63F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color w:val="000000"/>
                <w:sz w:val="22"/>
              </w:rPr>
              <w:t>Flow fluctuation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3F7" w:rsidRDefault="009D6A69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EAD2329" wp14:editId="732AAB51">
                  <wp:extent cx="570230" cy="570230"/>
                  <wp:effectExtent l="0" t="0" r="127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E63F7" w:rsidRDefault="00AC6F91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6FB30F2" wp14:editId="2D918AC2">
                  <wp:extent cx="570230" cy="570230"/>
                  <wp:effectExtent l="0" t="0" r="127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F7" w:rsidRPr="00054450" w:rsidTr="00F94880">
        <w:trPr>
          <w:trHeight w:val="936"/>
        </w:trPr>
        <w:tc>
          <w:tcPr>
            <w:tcW w:w="64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E63F7" w:rsidRPr="008E63F7" w:rsidRDefault="008E63F7" w:rsidP="008E63F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color w:val="000000"/>
                <w:sz w:val="22"/>
              </w:rPr>
              <w:t>High sustained discharges (e.g., equalization)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3F7" w:rsidRDefault="00AC6F91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B69786B" wp14:editId="183DA9EB">
                  <wp:extent cx="570230" cy="570230"/>
                  <wp:effectExtent l="0" t="0" r="127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E63F7" w:rsidRDefault="00AC6F91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0AC5864" wp14:editId="3EC7BAC3">
                  <wp:extent cx="570230" cy="570230"/>
                  <wp:effectExtent l="0" t="0" r="127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F7" w:rsidRPr="00054450" w:rsidTr="00F94880">
        <w:trPr>
          <w:trHeight w:val="936"/>
        </w:trPr>
        <w:tc>
          <w:tcPr>
            <w:tcW w:w="64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E63F7" w:rsidRPr="008E63F7" w:rsidRDefault="008E63F7" w:rsidP="008E63F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color w:val="000000"/>
                <w:sz w:val="22"/>
              </w:rPr>
              <w:t>Leaf litter and similar inputs (</w:t>
            </w:r>
            <w:proofErr w:type="spellStart"/>
            <w:r w:rsidRPr="008E63F7">
              <w:rPr>
                <w:rFonts w:ascii="Arial" w:hAnsi="Arial" w:cs="Arial"/>
                <w:b/>
                <w:color w:val="000000"/>
                <w:sz w:val="22"/>
              </w:rPr>
              <w:t>allochthonous</w:t>
            </w:r>
            <w:proofErr w:type="spellEnd"/>
            <w:r w:rsidRPr="008E63F7">
              <w:rPr>
                <w:rFonts w:ascii="Arial" w:hAnsi="Arial" w:cs="Arial"/>
                <w:b/>
                <w:color w:val="000000"/>
                <w:sz w:val="22"/>
              </w:rPr>
              <w:t xml:space="preserve"> input)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3F7" w:rsidRDefault="00AC6F91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481B60D" wp14:editId="7F31B283">
                  <wp:extent cx="576072" cy="57607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E63F7" w:rsidRDefault="00AC6F91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09A48B9" wp14:editId="29E4A1DF">
                  <wp:extent cx="576072" cy="57607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F7" w:rsidRPr="00054450" w:rsidTr="00F94880">
        <w:trPr>
          <w:trHeight w:val="936"/>
        </w:trPr>
        <w:tc>
          <w:tcPr>
            <w:tcW w:w="64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E63F7" w:rsidRPr="008E63F7" w:rsidRDefault="008E63F7" w:rsidP="008E63F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color w:val="000000"/>
                <w:sz w:val="22"/>
              </w:rPr>
              <w:t>Low dissolved oxygen (&lt;5mg/L) in water column and/or substrate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3F7" w:rsidRDefault="00A84302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76A1E8D" wp14:editId="4D22D885">
                  <wp:extent cx="570230" cy="570230"/>
                  <wp:effectExtent l="0" t="0" r="127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E63F7" w:rsidRDefault="00A84302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CD9433A" wp14:editId="45F4EAE7">
                  <wp:extent cx="570230" cy="570230"/>
                  <wp:effectExtent l="0" t="0" r="127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F7" w:rsidRPr="00054450" w:rsidTr="00F94880">
        <w:trPr>
          <w:trHeight w:val="936"/>
        </w:trPr>
        <w:tc>
          <w:tcPr>
            <w:tcW w:w="64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E63F7" w:rsidRPr="008E63F7" w:rsidRDefault="008E63F7" w:rsidP="008E63F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color w:val="000000"/>
                <w:sz w:val="22"/>
              </w:rPr>
              <w:t>Nutrients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3F7" w:rsidRDefault="00A84302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C45927D" wp14:editId="34117A89">
                  <wp:extent cx="570230" cy="570230"/>
                  <wp:effectExtent l="0" t="0" r="127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E63F7" w:rsidRDefault="00A84302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D96AB4B" wp14:editId="383627B3">
                  <wp:extent cx="570230" cy="570230"/>
                  <wp:effectExtent l="0" t="0" r="127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F7" w:rsidRPr="00054450" w:rsidTr="00F94880">
        <w:trPr>
          <w:trHeight w:val="936"/>
        </w:trPr>
        <w:tc>
          <w:tcPr>
            <w:tcW w:w="64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E63F7" w:rsidRPr="008E63F7" w:rsidRDefault="008E63F7" w:rsidP="008E63F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color w:val="000000"/>
                <w:sz w:val="22"/>
              </w:rPr>
              <w:t>Spring flood disturbance (HFEs)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3F7" w:rsidRDefault="00A84302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3860169" wp14:editId="06F0F29D">
                  <wp:extent cx="570230" cy="570230"/>
                  <wp:effectExtent l="0" t="0" r="1270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E63F7" w:rsidRDefault="009D6A69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4981FDD" wp14:editId="3B0B4F48">
                  <wp:extent cx="570230" cy="570230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F7" w:rsidRPr="00054450" w:rsidTr="00F94880">
        <w:trPr>
          <w:trHeight w:val="936"/>
        </w:trPr>
        <w:tc>
          <w:tcPr>
            <w:tcW w:w="64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E63F7" w:rsidRPr="008E63F7" w:rsidRDefault="008E63F7" w:rsidP="008E63F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color w:val="000000"/>
                <w:sz w:val="22"/>
              </w:rPr>
              <w:t>Substrate quality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3F7" w:rsidRDefault="00A84302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9617F77" wp14:editId="1C63B7EC">
                  <wp:extent cx="570230" cy="570230"/>
                  <wp:effectExtent l="0" t="0" r="127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E63F7" w:rsidRDefault="00A84302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8939B59" wp14:editId="11BB6B2B">
                  <wp:extent cx="570230" cy="570230"/>
                  <wp:effectExtent l="0" t="0" r="127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3F7" w:rsidRPr="00054450" w:rsidTr="00F94880">
        <w:trPr>
          <w:trHeight w:val="936"/>
        </w:trPr>
        <w:tc>
          <w:tcPr>
            <w:tcW w:w="64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E63F7" w:rsidRPr="008E63F7" w:rsidRDefault="008E63F7" w:rsidP="008E63F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E63F7">
              <w:rPr>
                <w:rFonts w:ascii="Arial" w:hAnsi="Arial" w:cs="Arial"/>
                <w:b/>
                <w:color w:val="000000"/>
                <w:sz w:val="22"/>
              </w:rPr>
              <w:t>Turbidity and suspended sediment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63F7" w:rsidRDefault="00AC6F91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29538B9" wp14:editId="01ADCA4E">
                  <wp:extent cx="570230" cy="570230"/>
                  <wp:effectExtent l="0" t="0" r="127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E63F7" w:rsidRDefault="00AC6F91" w:rsidP="008E63F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336D58D" wp14:editId="69AB3313">
                  <wp:extent cx="570230" cy="570230"/>
                  <wp:effectExtent l="0" t="0" r="127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54D" w:rsidRDefault="0079054D"/>
    <w:p w:rsidR="00E40C7B" w:rsidRPr="003D160F" w:rsidRDefault="00E40C7B" w:rsidP="00E40C7B">
      <w:pPr>
        <w:pStyle w:val="Heading2"/>
        <w:rPr>
          <w:rFonts w:ascii="Tahoma" w:hAnsi="Tahoma" w:cs="Tahoma"/>
          <w:color w:val="auto"/>
          <w:sz w:val="28"/>
        </w:rPr>
      </w:pPr>
      <w:r w:rsidRPr="003D160F">
        <w:rPr>
          <w:rFonts w:ascii="Tahoma" w:hAnsi="Tahoma" w:cs="Tahoma"/>
          <w:color w:val="auto"/>
          <w:sz w:val="28"/>
        </w:rPr>
        <w:t>A</w:t>
      </w:r>
      <w:r w:rsidR="00AA569F">
        <w:rPr>
          <w:rFonts w:ascii="Tahoma" w:hAnsi="Tahoma" w:cs="Tahoma"/>
          <w:color w:val="auto"/>
          <w:sz w:val="28"/>
        </w:rPr>
        <w:t>RCHAEOLOGICAL &amp; CULTURAL RESOURCES</w:t>
      </w:r>
    </w:p>
    <w:tbl>
      <w:tblPr>
        <w:tblStyle w:val="TableGrid"/>
        <w:tblW w:w="8268" w:type="dxa"/>
        <w:tblLook w:val="04A0" w:firstRow="1" w:lastRow="0" w:firstColumn="1" w:lastColumn="0" w:noHBand="0" w:noVBand="1"/>
      </w:tblPr>
      <w:tblGrid>
        <w:gridCol w:w="6252"/>
        <w:gridCol w:w="1008"/>
        <w:gridCol w:w="1008"/>
      </w:tblGrid>
      <w:tr w:rsidR="00AA569F" w:rsidRPr="00054450" w:rsidTr="00F94880">
        <w:trPr>
          <w:cantSplit/>
          <w:trHeight w:val="2736"/>
          <w:tblHeader/>
        </w:trPr>
        <w:tc>
          <w:tcPr>
            <w:tcW w:w="6252" w:type="dxa"/>
            <w:tcBorders>
              <w:right w:val="double" w:sz="4" w:space="0" w:color="auto"/>
            </w:tcBorders>
            <w:shd w:val="clear" w:color="auto" w:fill="EEECE1" w:themeFill="background2"/>
            <w:tcMar>
              <w:left w:w="72" w:type="dxa"/>
              <w:right w:w="72" w:type="dxa"/>
            </w:tcMar>
            <w:vAlign w:val="bottom"/>
          </w:tcPr>
          <w:p w:rsidR="00AA569F" w:rsidRPr="00D8586C" w:rsidRDefault="00AA569F" w:rsidP="009F5EF7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Resource Characteristic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8"/>
            </w:r>
          </w:p>
          <w:p w:rsidR="00AA569F" w:rsidRPr="00D8586C" w:rsidRDefault="00AA569F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AA569F" w:rsidRPr="00D8586C" w:rsidRDefault="00AA569F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AA569F" w:rsidRPr="00D8586C" w:rsidRDefault="00AA569F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AA569F" w:rsidRPr="00D8586C" w:rsidRDefault="00AA569F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AA569F" w:rsidRPr="00D8586C" w:rsidRDefault="00AA569F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AA569F" w:rsidRPr="00C0523A" w:rsidRDefault="00AA569F" w:rsidP="009F5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 xml:space="preserve">Driver or Constraint 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A"/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AA569F" w:rsidRPr="007E18C5" w:rsidRDefault="00AA569F" w:rsidP="008C59C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7E18C5">
              <w:rPr>
                <w:rFonts w:ascii="Arial" w:hAnsi="Arial" w:cs="Arial"/>
                <w:b/>
                <w:bCs/>
                <w:color w:val="000000"/>
                <w:sz w:val="22"/>
              </w:rPr>
              <w:t>Depositional Integrity (Arch site stability)</w:t>
            </w:r>
          </w:p>
        </w:tc>
        <w:tc>
          <w:tcPr>
            <w:tcW w:w="1008" w:type="dxa"/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AA569F" w:rsidRPr="007E18C5" w:rsidRDefault="00AA569F" w:rsidP="008C59C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7E18C5">
              <w:rPr>
                <w:rFonts w:ascii="Arial" w:hAnsi="Arial" w:cs="Arial"/>
                <w:b/>
                <w:bCs/>
                <w:color w:val="000000"/>
                <w:sz w:val="22"/>
              </w:rPr>
              <w:t>National Register Integrity</w:t>
            </w:r>
          </w:p>
        </w:tc>
      </w:tr>
      <w:tr w:rsidR="00AA569F" w:rsidRPr="00054450" w:rsidTr="00F94880">
        <w:trPr>
          <w:trHeight w:val="936"/>
        </w:trPr>
        <w:tc>
          <w:tcPr>
            <w:tcW w:w="625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A569F" w:rsidRPr="008C59CC" w:rsidRDefault="00AA569F" w:rsidP="008C59C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C59CC">
              <w:rPr>
                <w:rFonts w:ascii="Arial" w:hAnsi="Arial" w:cs="Arial"/>
                <w:b/>
                <w:color w:val="000000"/>
                <w:sz w:val="22"/>
              </w:rPr>
              <w:t>Destruction of feature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69F" w:rsidRDefault="00AA569F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AA569F" w:rsidRDefault="006E3590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6C1BD70" wp14:editId="718D4694">
                  <wp:extent cx="576072" cy="576072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69F" w:rsidRPr="00054450" w:rsidTr="00F94880">
        <w:trPr>
          <w:trHeight w:val="936"/>
        </w:trPr>
        <w:tc>
          <w:tcPr>
            <w:tcW w:w="625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A569F" w:rsidRPr="008C59CC" w:rsidRDefault="00AA569F" w:rsidP="008C59C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C59CC">
              <w:rPr>
                <w:rFonts w:ascii="Arial" w:hAnsi="Arial" w:cs="Arial"/>
                <w:b/>
                <w:color w:val="000000"/>
                <w:sz w:val="22"/>
              </w:rPr>
              <w:t>Displacement of feature/artifact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69F" w:rsidRDefault="00AA569F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AA569F" w:rsidRDefault="006E3590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306C529" wp14:editId="25C68E3D">
                  <wp:extent cx="576072" cy="576072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69F" w:rsidRPr="00054450" w:rsidTr="00F94880">
        <w:trPr>
          <w:trHeight w:val="936"/>
        </w:trPr>
        <w:tc>
          <w:tcPr>
            <w:tcW w:w="625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A569F" w:rsidRPr="008C59CC" w:rsidRDefault="00AA569F" w:rsidP="008C59C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C59CC">
              <w:rPr>
                <w:rFonts w:ascii="Arial" w:hAnsi="Arial" w:cs="Arial"/>
                <w:b/>
                <w:color w:val="000000"/>
                <w:sz w:val="22"/>
              </w:rPr>
              <w:t>Human visitation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69F" w:rsidRDefault="006E3590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D87DBEC" wp14:editId="100CCE85">
                  <wp:extent cx="576072" cy="57607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AA569F" w:rsidRDefault="006E3590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65B7971" wp14:editId="0E4EB593">
                  <wp:extent cx="576072" cy="576072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69F" w:rsidRPr="00054450" w:rsidTr="00F94880">
        <w:trPr>
          <w:trHeight w:val="936"/>
        </w:trPr>
        <w:tc>
          <w:tcPr>
            <w:tcW w:w="625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A569F" w:rsidRPr="008C59CC" w:rsidRDefault="00AA569F" w:rsidP="008C59C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C59CC">
              <w:rPr>
                <w:rFonts w:ascii="Arial" w:hAnsi="Arial" w:cs="Arial"/>
                <w:b/>
                <w:color w:val="000000"/>
                <w:sz w:val="22"/>
              </w:rPr>
              <w:t>Loss of matrix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69F" w:rsidRDefault="00AA569F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AA569F" w:rsidRDefault="006E3590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CE3023F" wp14:editId="0BDA22C7">
                  <wp:extent cx="576072" cy="576072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69F" w:rsidRPr="00054450" w:rsidTr="00F94880">
        <w:trPr>
          <w:trHeight w:val="936"/>
        </w:trPr>
        <w:tc>
          <w:tcPr>
            <w:tcW w:w="625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A569F" w:rsidRPr="008C59CC" w:rsidRDefault="00AA569F" w:rsidP="008C59C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C59CC">
              <w:rPr>
                <w:rFonts w:ascii="Arial" w:hAnsi="Arial" w:cs="Arial"/>
                <w:b/>
                <w:color w:val="000000"/>
                <w:sz w:val="22"/>
              </w:rPr>
              <w:t>Sand bar erosion (versus deposition)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69F" w:rsidRDefault="006E3590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A489A8E" wp14:editId="5E5E063C">
                  <wp:extent cx="576072" cy="576072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AA569F" w:rsidRDefault="00AA569F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AA569F" w:rsidRPr="00054450" w:rsidTr="00F94880">
        <w:trPr>
          <w:trHeight w:val="936"/>
        </w:trPr>
        <w:tc>
          <w:tcPr>
            <w:tcW w:w="625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A569F" w:rsidRPr="008C59CC" w:rsidRDefault="00AA569F" w:rsidP="008C59C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C59CC">
              <w:rPr>
                <w:rFonts w:ascii="Arial" w:hAnsi="Arial" w:cs="Arial"/>
                <w:b/>
                <w:color w:val="000000"/>
                <w:sz w:val="22"/>
              </w:rPr>
              <w:t>Vegetation encroachment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69F" w:rsidRDefault="006E3590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B7FFD61" wp14:editId="282862B5">
                  <wp:extent cx="576072" cy="576072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AA569F" w:rsidRDefault="00AA569F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AA569F" w:rsidRPr="00054450" w:rsidTr="00F94880">
        <w:trPr>
          <w:trHeight w:val="936"/>
        </w:trPr>
        <w:tc>
          <w:tcPr>
            <w:tcW w:w="625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A569F" w:rsidRPr="008C59CC" w:rsidRDefault="00AA569F" w:rsidP="008C59C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C59CC">
              <w:rPr>
                <w:rFonts w:ascii="Arial" w:hAnsi="Arial" w:cs="Arial"/>
                <w:b/>
                <w:color w:val="000000"/>
                <w:sz w:val="22"/>
              </w:rPr>
              <w:t>Water erosion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69F" w:rsidRDefault="006E3590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B64D8A2" wp14:editId="46D7A7C0">
                  <wp:extent cx="576072" cy="576072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AA569F" w:rsidRDefault="00AA569F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AA569F" w:rsidRPr="00054450" w:rsidTr="00F94880">
        <w:trPr>
          <w:trHeight w:val="936"/>
        </w:trPr>
        <w:tc>
          <w:tcPr>
            <w:tcW w:w="625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AA569F" w:rsidRPr="008C59CC" w:rsidRDefault="00AA569F" w:rsidP="008C59C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C59CC">
              <w:rPr>
                <w:rFonts w:ascii="Arial" w:hAnsi="Arial" w:cs="Arial"/>
                <w:b/>
                <w:color w:val="000000"/>
                <w:sz w:val="22"/>
              </w:rPr>
              <w:t>Wind erosion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569F" w:rsidRDefault="006E3590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8AED510" wp14:editId="4630A0A7">
                  <wp:extent cx="576072" cy="576072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AA569F" w:rsidRDefault="00AA569F" w:rsidP="008C59C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E40C7B" w:rsidRDefault="00E40C7B"/>
    <w:p w:rsidR="00567936" w:rsidRDefault="00567936">
      <w:pPr>
        <w:spacing w:line="276" w:lineRule="auto"/>
      </w:pPr>
      <w:r>
        <w:br w:type="page"/>
      </w:r>
    </w:p>
    <w:p w:rsidR="00567936" w:rsidRPr="003D160F" w:rsidRDefault="00567936" w:rsidP="00567936">
      <w:pPr>
        <w:pStyle w:val="Heading2"/>
        <w:rPr>
          <w:rFonts w:ascii="Tahoma" w:hAnsi="Tahoma" w:cs="Tahoma"/>
          <w:color w:val="auto"/>
          <w:sz w:val="28"/>
        </w:rPr>
      </w:pPr>
      <w:r>
        <w:rPr>
          <w:rFonts w:ascii="Tahoma" w:hAnsi="Tahoma" w:cs="Tahoma"/>
          <w:color w:val="auto"/>
          <w:sz w:val="28"/>
        </w:rPr>
        <w:t>HUMPBACK CHUB</w:t>
      </w:r>
    </w:p>
    <w:tbl>
      <w:tblPr>
        <w:tblStyle w:val="TableGrid"/>
        <w:tblW w:w="10476" w:type="dxa"/>
        <w:tblLayout w:type="fixed"/>
        <w:tblLook w:val="04A0" w:firstRow="1" w:lastRow="0" w:firstColumn="1" w:lastColumn="0" w:noHBand="0" w:noVBand="1"/>
      </w:tblPr>
      <w:tblGrid>
        <w:gridCol w:w="5436"/>
        <w:gridCol w:w="1008"/>
        <w:gridCol w:w="1008"/>
        <w:gridCol w:w="1008"/>
        <w:gridCol w:w="1008"/>
        <w:gridCol w:w="1008"/>
      </w:tblGrid>
      <w:tr w:rsidR="001D3DA0" w:rsidRPr="00054450" w:rsidTr="00F94880">
        <w:trPr>
          <w:cantSplit/>
          <w:trHeight w:val="3257"/>
          <w:tblHeader/>
        </w:trPr>
        <w:tc>
          <w:tcPr>
            <w:tcW w:w="5436" w:type="dxa"/>
            <w:tcBorders>
              <w:right w:val="double" w:sz="4" w:space="0" w:color="auto"/>
            </w:tcBorders>
            <w:shd w:val="clear" w:color="auto" w:fill="EEECE1" w:themeFill="background2"/>
            <w:tcMar>
              <w:left w:w="72" w:type="dxa"/>
              <w:right w:w="72" w:type="dxa"/>
            </w:tcMar>
            <w:vAlign w:val="bottom"/>
          </w:tcPr>
          <w:p w:rsidR="001D3DA0" w:rsidRPr="00D8586C" w:rsidRDefault="001D3DA0" w:rsidP="009F5EF7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Resource Characteristic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8"/>
            </w:r>
          </w:p>
          <w:p w:rsidR="001D3DA0" w:rsidRPr="00D8586C" w:rsidRDefault="001D3DA0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1D3DA0" w:rsidRPr="00D8586C" w:rsidRDefault="001D3DA0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1D3DA0" w:rsidRDefault="001D3DA0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1D3DA0" w:rsidRPr="00D8586C" w:rsidRDefault="001D3DA0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1D3DA0" w:rsidRPr="00D8586C" w:rsidRDefault="001D3DA0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1D3DA0" w:rsidRPr="00D8586C" w:rsidRDefault="001D3DA0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1D3DA0" w:rsidRPr="00C0523A" w:rsidRDefault="001D3DA0" w:rsidP="009F5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 xml:space="preserve">Driver or Constraint 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A"/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1D3DA0" w:rsidRPr="00D8586C" w:rsidRDefault="001D3DA0" w:rsidP="00D8586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8586C">
              <w:rPr>
                <w:rFonts w:ascii="Arial" w:hAnsi="Arial" w:cs="Arial"/>
                <w:b/>
                <w:bCs/>
                <w:color w:val="000000"/>
                <w:sz w:val="22"/>
              </w:rPr>
              <w:t>Adult population in western Grand Canyon</w:t>
            </w:r>
          </w:p>
        </w:tc>
        <w:tc>
          <w:tcPr>
            <w:tcW w:w="1008" w:type="dxa"/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1D3DA0" w:rsidRPr="00D8586C" w:rsidRDefault="001D3DA0" w:rsidP="00D8586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8586C">
              <w:rPr>
                <w:rFonts w:ascii="Arial" w:hAnsi="Arial" w:cs="Arial"/>
                <w:b/>
                <w:bCs/>
                <w:color w:val="000000"/>
                <w:sz w:val="22"/>
              </w:rPr>
              <w:t>Adult population that spawns in the LCR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1D3DA0" w:rsidRPr="00D8586C" w:rsidRDefault="001D3DA0" w:rsidP="00D8586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8586C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Juvenile chub population in CR near the LCR 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1D3DA0" w:rsidRPr="00D8586C" w:rsidRDefault="001D3DA0" w:rsidP="00D8586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8586C">
              <w:rPr>
                <w:rFonts w:ascii="Arial" w:hAnsi="Arial" w:cs="Arial"/>
                <w:b/>
                <w:bCs/>
                <w:color w:val="000000"/>
                <w:sz w:val="22"/>
              </w:rPr>
              <w:t>Juvenile chub population in LCR and CR near the LCR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1D3DA0" w:rsidRPr="00D8586C" w:rsidRDefault="001D3DA0" w:rsidP="009F5EF7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8586C">
              <w:rPr>
                <w:rFonts w:ascii="Arial" w:hAnsi="Arial" w:cs="Arial"/>
                <w:b/>
                <w:bCs/>
                <w:color w:val="000000"/>
                <w:sz w:val="22"/>
              </w:rPr>
              <w:t>Juvenile chub population in western Grand Canyon</w:t>
            </w:r>
          </w:p>
        </w:tc>
      </w:tr>
      <w:tr w:rsidR="001D3DA0" w:rsidRPr="00054450" w:rsidTr="00F94880">
        <w:trPr>
          <w:trHeight w:val="936"/>
        </w:trPr>
        <w:tc>
          <w:tcPr>
            <w:tcW w:w="543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1D3DA0" w:rsidRPr="00D8586C" w:rsidRDefault="001D3DA0" w:rsidP="00D8586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Aquatic food</w:t>
            </w:r>
            <w:r w:rsidR="000E0513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t>base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51926A2" wp14:editId="50EBDA62">
                  <wp:extent cx="570230" cy="570230"/>
                  <wp:effectExtent l="0" t="0" r="1270" b="127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1D3DA0" w:rsidRDefault="005F659F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325D106" wp14:editId="5CD08A7A">
                  <wp:extent cx="570230" cy="570230"/>
                  <wp:effectExtent l="0" t="0" r="1270" b="127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Pr="001D3DA0" w:rsidRDefault="005F659F" w:rsidP="001D3DA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75D461C" wp14:editId="60577E35">
                  <wp:extent cx="570230" cy="570230"/>
                  <wp:effectExtent l="0" t="0" r="1270" b="127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DA0" w:rsidRPr="00054450" w:rsidTr="00F94880">
        <w:trPr>
          <w:trHeight w:val="936"/>
        </w:trPr>
        <w:tc>
          <w:tcPr>
            <w:tcW w:w="543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1D3DA0" w:rsidRPr="00D8586C" w:rsidRDefault="001D3DA0" w:rsidP="00D8586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HFE frequency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Pr="001D3DA0" w:rsidRDefault="005F659F" w:rsidP="001D3DA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1F10715" wp14:editId="76A99255">
                  <wp:extent cx="570230" cy="570230"/>
                  <wp:effectExtent l="0" t="0" r="1270" b="127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DA0" w:rsidRPr="00054450" w:rsidTr="00F94880">
        <w:trPr>
          <w:trHeight w:val="936"/>
        </w:trPr>
        <w:tc>
          <w:tcPr>
            <w:tcW w:w="543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1D3DA0" w:rsidRPr="00D8586C" w:rsidRDefault="001D3DA0" w:rsidP="00D8586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High-sediment floods in LCR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1D3DA0" w:rsidRDefault="005F659F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0671AD2" wp14:editId="4E7CBC2F">
                  <wp:extent cx="570230" cy="570230"/>
                  <wp:effectExtent l="0" t="0" r="1270" b="127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Pr="001D3DA0" w:rsidRDefault="001D3DA0" w:rsidP="001D3DA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D3DA0" w:rsidRPr="00054450" w:rsidTr="00F94880">
        <w:trPr>
          <w:trHeight w:val="936"/>
        </w:trPr>
        <w:tc>
          <w:tcPr>
            <w:tcW w:w="543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1D3DA0" w:rsidRPr="00D8586C" w:rsidRDefault="001D3DA0" w:rsidP="00D8586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Humpback chub recruitment from LCR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7FFCEC3" wp14:editId="1BABC624">
                  <wp:extent cx="570230" cy="570230"/>
                  <wp:effectExtent l="0" t="0" r="1270" b="127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Pr="001D3DA0" w:rsidRDefault="001D3DA0" w:rsidP="001D3DA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D3DA0" w:rsidRPr="00054450" w:rsidTr="00F94880">
        <w:trPr>
          <w:trHeight w:val="936"/>
        </w:trPr>
        <w:tc>
          <w:tcPr>
            <w:tcW w:w="543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1D3DA0" w:rsidRPr="00D8586C" w:rsidRDefault="001D3DA0" w:rsidP="00D8586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Humpback chub recruitment from smaller size classes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DA0" w:rsidRDefault="00762957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8AF1920" wp14:editId="7063EA57">
                  <wp:extent cx="576072" cy="576072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1D3DA0" w:rsidRDefault="00762957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422066A" wp14:editId="685CDF41">
                  <wp:extent cx="576072" cy="576072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Pr="001D3DA0" w:rsidRDefault="001D3DA0" w:rsidP="001D3DA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D3DA0" w:rsidRPr="00054450" w:rsidTr="00F94880">
        <w:trPr>
          <w:trHeight w:val="936"/>
        </w:trPr>
        <w:tc>
          <w:tcPr>
            <w:tcW w:w="543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1D3DA0" w:rsidRPr="00D8586C" w:rsidRDefault="001D3DA0" w:rsidP="00D8586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Predation and displacement by rainbow trout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762957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0716452" wp14:editId="392263C6">
                  <wp:extent cx="576072" cy="576072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Pr="001D3DA0" w:rsidRDefault="001D3DA0" w:rsidP="001D3DA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D3DA0" w:rsidRPr="00054450" w:rsidTr="00F94880">
        <w:trPr>
          <w:trHeight w:val="936"/>
        </w:trPr>
        <w:tc>
          <w:tcPr>
            <w:tcW w:w="543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1D3DA0" w:rsidRPr="00D8586C" w:rsidRDefault="001D3DA0" w:rsidP="00D8586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Temperature in CR in western Grand Canyon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Pr="001D3DA0" w:rsidRDefault="00762957" w:rsidP="001D3DA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F76F841" wp14:editId="221EAC4F">
                  <wp:extent cx="570230" cy="570230"/>
                  <wp:effectExtent l="0" t="0" r="1270" b="127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DA0" w:rsidRPr="00054450" w:rsidTr="00F94880">
        <w:trPr>
          <w:trHeight w:val="936"/>
        </w:trPr>
        <w:tc>
          <w:tcPr>
            <w:tcW w:w="543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1D3DA0" w:rsidRPr="00D8586C" w:rsidRDefault="001D3DA0" w:rsidP="00D8586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Temperature in CR near the LCR regularly &lt; 12°C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762957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6C39912" wp14:editId="28D42BB8">
                  <wp:extent cx="576072" cy="576072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1D3DA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D3DA0" w:rsidRPr="00054450" w:rsidTr="00F94880">
        <w:trPr>
          <w:trHeight w:val="936"/>
        </w:trPr>
        <w:tc>
          <w:tcPr>
            <w:tcW w:w="543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1D3DA0" w:rsidRPr="00D8586C" w:rsidRDefault="001D3DA0" w:rsidP="00D8586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Temperature in CR near the LCR regularly &gt; 15°C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762957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BD0BD6F" wp14:editId="720032CC">
                  <wp:extent cx="570230" cy="570230"/>
                  <wp:effectExtent l="0" t="0" r="1270" b="127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1D3DA0" w:rsidRDefault="001D3DA0" w:rsidP="001D3DA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D3DA0" w:rsidRPr="00054450" w:rsidTr="00F94880">
        <w:trPr>
          <w:trHeight w:val="936"/>
        </w:trPr>
        <w:tc>
          <w:tcPr>
            <w:tcW w:w="543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1D3DA0" w:rsidRPr="00D8586C" w:rsidRDefault="001D3DA0" w:rsidP="00D8586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Temperature in CR near the LCR regularly 12-15°C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762957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322F30C" wp14:editId="3ED2C8C9">
                  <wp:extent cx="576072" cy="576072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1D3DA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D3DA0" w:rsidRPr="00054450" w:rsidTr="00F94880">
        <w:trPr>
          <w:trHeight w:val="936"/>
        </w:trPr>
        <w:tc>
          <w:tcPr>
            <w:tcW w:w="543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1D3DA0" w:rsidRPr="00D8586C" w:rsidRDefault="001D3DA0" w:rsidP="00D8586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Turbidity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B68472F" wp14:editId="7A7FA5B8">
                  <wp:extent cx="570230" cy="570230"/>
                  <wp:effectExtent l="0" t="0" r="1270" b="127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1D3DA0" w:rsidRDefault="001D3DA0" w:rsidP="00D8586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1D3DA0" w:rsidRDefault="001D3DA0" w:rsidP="001D3DA0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7936" w:rsidRDefault="00567936"/>
    <w:p w:rsidR="009447FF" w:rsidRDefault="009447FF">
      <w:pPr>
        <w:spacing w:line="276" w:lineRule="auto"/>
      </w:pPr>
      <w:r>
        <w:br w:type="page"/>
      </w:r>
    </w:p>
    <w:p w:rsidR="009D3B28" w:rsidRPr="003D160F" w:rsidRDefault="009D3B28" w:rsidP="009D3B28">
      <w:pPr>
        <w:pStyle w:val="Heading2"/>
        <w:rPr>
          <w:rFonts w:ascii="Tahoma" w:hAnsi="Tahoma" w:cs="Tahoma"/>
          <w:color w:val="auto"/>
          <w:sz w:val="28"/>
        </w:rPr>
      </w:pPr>
      <w:r>
        <w:rPr>
          <w:rFonts w:ascii="Tahoma" w:hAnsi="Tahoma" w:cs="Tahoma"/>
          <w:color w:val="auto"/>
          <w:sz w:val="28"/>
        </w:rPr>
        <w:t>HYDROPOWER &amp; ENERGY</w:t>
      </w:r>
    </w:p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3693"/>
        <w:gridCol w:w="1008"/>
        <w:gridCol w:w="1008"/>
        <w:gridCol w:w="1008"/>
        <w:gridCol w:w="1008"/>
        <w:gridCol w:w="1008"/>
        <w:gridCol w:w="1008"/>
        <w:gridCol w:w="1008"/>
      </w:tblGrid>
      <w:tr w:rsidR="00033056" w:rsidRPr="00054450" w:rsidTr="00F94880">
        <w:trPr>
          <w:cantSplit/>
          <w:trHeight w:val="2736"/>
          <w:tblHeader/>
        </w:trPr>
        <w:tc>
          <w:tcPr>
            <w:tcW w:w="3693" w:type="dxa"/>
            <w:tcBorders>
              <w:right w:val="double" w:sz="4" w:space="0" w:color="auto"/>
            </w:tcBorders>
            <w:shd w:val="clear" w:color="auto" w:fill="EEECE1" w:themeFill="background2"/>
            <w:tcMar>
              <w:left w:w="72" w:type="dxa"/>
              <w:right w:w="72" w:type="dxa"/>
            </w:tcMar>
            <w:vAlign w:val="bottom"/>
          </w:tcPr>
          <w:p w:rsidR="00234B6A" w:rsidRPr="00D8586C" w:rsidRDefault="00234B6A" w:rsidP="009F5EF7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Resource Characteristic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8"/>
            </w:r>
          </w:p>
          <w:p w:rsidR="00234B6A" w:rsidRPr="00D8586C" w:rsidRDefault="00234B6A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234B6A" w:rsidRPr="00D8586C" w:rsidRDefault="00234B6A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234B6A" w:rsidRPr="00D8586C" w:rsidRDefault="00234B6A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234B6A" w:rsidRPr="00D8586C" w:rsidRDefault="00234B6A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234B6A" w:rsidRPr="00D8586C" w:rsidRDefault="00234B6A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234B6A" w:rsidRPr="00C0523A" w:rsidRDefault="00234B6A" w:rsidP="009F5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 xml:space="preserve">Driver or Constraint 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A"/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234B6A" w:rsidRPr="000843FD" w:rsidRDefault="00234B6A" w:rsidP="00234B6A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Electric generation (capacity)</w:t>
            </w:r>
          </w:p>
        </w:tc>
        <w:tc>
          <w:tcPr>
            <w:tcW w:w="1008" w:type="dxa"/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234B6A" w:rsidRPr="000843FD" w:rsidRDefault="00234B6A" w:rsidP="00234B6A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Electric generation (energy production)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234B6A" w:rsidRPr="000843FD" w:rsidRDefault="00234B6A" w:rsidP="00234B6A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Electric generation (energy value)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234B6A" w:rsidRPr="000843FD" w:rsidRDefault="00234B6A" w:rsidP="00234B6A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Emissions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234B6A" w:rsidRPr="000843FD" w:rsidRDefault="00234B6A" w:rsidP="00234B6A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Hydro-mechanical equipment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234B6A" w:rsidRPr="000843FD" w:rsidRDefault="00234B6A" w:rsidP="00234B6A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Load following capability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234B6A" w:rsidRPr="000843FD" w:rsidRDefault="00234B6A" w:rsidP="00234B6A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Net firming purchases</w:t>
            </w:r>
          </w:p>
        </w:tc>
      </w:tr>
      <w:tr w:rsidR="00866D51" w:rsidRPr="00054450" w:rsidTr="00F94880">
        <w:trPr>
          <w:trHeight w:val="936"/>
        </w:trPr>
        <w:tc>
          <w:tcPr>
            <w:tcW w:w="3693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7E2903" w:rsidRPr="007E2903" w:rsidRDefault="007E2903" w:rsidP="007E2903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7E2903">
              <w:rPr>
                <w:rFonts w:ascii="Arial" w:hAnsi="Arial" w:cs="Arial"/>
                <w:b/>
                <w:color w:val="000000"/>
                <w:sz w:val="22"/>
              </w:rPr>
              <w:t>Daily fluctuation limits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77AB75A" wp14:editId="49D8D881">
                  <wp:extent cx="576072" cy="576072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EF69A6B" wp14:editId="758EAE45">
                  <wp:extent cx="576072" cy="576072"/>
                  <wp:effectExtent l="0" t="0" r="0" b="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DC07E21" wp14:editId="5CB3BBF0">
                  <wp:extent cx="576072" cy="576072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63DBB14" wp14:editId="393EE6C0">
                  <wp:extent cx="570230" cy="570230"/>
                  <wp:effectExtent l="0" t="0" r="1270" b="1270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7E290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D273096" wp14:editId="237FC65B">
                  <wp:extent cx="576072" cy="576072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866D51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7E95F0E" wp14:editId="4EF09FA9">
                  <wp:extent cx="576072" cy="576072"/>
                  <wp:effectExtent l="0" t="0" r="0" b="0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D51" w:rsidRPr="00054450" w:rsidTr="00F94880">
        <w:trPr>
          <w:trHeight w:val="936"/>
        </w:trPr>
        <w:tc>
          <w:tcPr>
            <w:tcW w:w="3693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7E2903" w:rsidRPr="007E2903" w:rsidRDefault="007E2903" w:rsidP="007E2903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7E2903">
              <w:rPr>
                <w:rFonts w:ascii="Arial" w:hAnsi="Arial" w:cs="Arial"/>
                <w:b/>
                <w:color w:val="000000"/>
                <w:sz w:val="22"/>
              </w:rPr>
              <w:t>Declining reservoir elevation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7346620" wp14:editId="003E8490">
                  <wp:extent cx="576072" cy="576072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9703EDB" wp14:editId="622860C1">
                  <wp:extent cx="576072" cy="576072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214A474" wp14:editId="2CF5D5E7">
                  <wp:extent cx="576072" cy="576072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E1BB7A3" wp14:editId="3860D550">
                  <wp:extent cx="576072" cy="576072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7E290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5E42385" wp14:editId="4C338DC4">
                  <wp:extent cx="576072" cy="576072"/>
                  <wp:effectExtent l="0" t="0" r="0" b="0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0D27A22" wp14:editId="55A453B3">
                  <wp:extent cx="576072" cy="576072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D51" w:rsidRPr="00054450" w:rsidTr="00F94880">
        <w:trPr>
          <w:trHeight w:val="936"/>
        </w:trPr>
        <w:tc>
          <w:tcPr>
            <w:tcW w:w="3693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7E2903" w:rsidRPr="007E2903" w:rsidRDefault="007E2903" w:rsidP="007E2903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7E2903">
              <w:rPr>
                <w:rFonts w:ascii="Arial" w:hAnsi="Arial" w:cs="Arial"/>
                <w:b/>
                <w:color w:val="000000"/>
                <w:sz w:val="22"/>
              </w:rPr>
              <w:t>Equalization events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903" w:rsidRDefault="00AA742D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8125727" wp14:editId="22A6741F">
                  <wp:extent cx="570230" cy="570230"/>
                  <wp:effectExtent l="0" t="0" r="1270" b="1270"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7E2903" w:rsidRDefault="00AA742D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6C193E3" wp14:editId="2B53685F">
                  <wp:extent cx="566928" cy="566928"/>
                  <wp:effectExtent l="0" t="0" r="5080" b="5080"/>
                  <wp:docPr id="357" name="Pictur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" cy="56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AA742D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9D7D67C" wp14:editId="284C21F3">
                  <wp:extent cx="570230" cy="570230"/>
                  <wp:effectExtent l="0" t="0" r="1270" b="1270"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BBF2506" wp14:editId="3EFBFE11">
                  <wp:extent cx="570230" cy="570230"/>
                  <wp:effectExtent l="0" t="0" r="1270" b="127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7E290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7E2903" w:rsidRDefault="00FF524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44EB66E" wp14:editId="3AB97526">
                  <wp:extent cx="566928" cy="566928"/>
                  <wp:effectExtent l="0" t="0" r="5080" b="5080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" cy="56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FF524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7D00ED0" wp14:editId="03D543DE">
                  <wp:extent cx="576072" cy="576072"/>
                  <wp:effectExtent l="0" t="0" r="0" b="0"/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D51" w:rsidRPr="00054450" w:rsidTr="00F94880">
        <w:trPr>
          <w:trHeight w:val="936"/>
        </w:trPr>
        <w:tc>
          <w:tcPr>
            <w:tcW w:w="3693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7E2903" w:rsidRPr="007E2903" w:rsidRDefault="007E2903" w:rsidP="007E2903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7E2903">
              <w:rPr>
                <w:rFonts w:ascii="Arial" w:hAnsi="Arial" w:cs="Arial"/>
                <w:b/>
                <w:color w:val="000000"/>
                <w:sz w:val="22"/>
              </w:rPr>
              <w:t>Experimentation (HFEs, LSFs, etc.)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903" w:rsidRDefault="00FF524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9003905" wp14:editId="18986117">
                  <wp:extent cx="570230" cy="570230"/>
                  <wp:effectExtent l="0" t="0" r="1270" b="1270"/>
                  <wp:docPr id="363" name="Pictur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7E2903" w:rsidRDefault="00866D51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8D174F7" wp14:editId="0680F7C2">
                  <wp:extent cx="576072" cy="576072"/>
                  <wp:effectExtent l="0" t="0" r="0" b="0"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CAD80A8" wp14:editId="472D62D4">
                  <wp:extent cx="570230" cy="570230"/>
                  <wp:effectExtent l="0" t="0" r="1270" b="1270"/>
                  <wp:docPr id="365" name="Pictur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33548E4" wp14:editId="1E3A1F8F">
                  <wp:extent cx="570230" cy="570230"/>
                  <wp:effectExtent l="0" t="0" r="1270" b="127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AA742D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6D9646D" wp14:editId="4CEE7B45">
                  <wp:extent cx="566928" cy="566928"/>
                  <wp:effectExtent l="0" t="0" r="5080" b="5080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" cy="56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3FBDF74" wp14:editId="20B859BB">
                  <wp:extent cx="570230" cy="570230"/>
                  <wp:effectExtent l="0" t="0" r="1270" b="1270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B5726AF" wp14:editId="3973F9EA">
                  <wp:extent cx="570230" cy="570230"/>
                  <wp:effectExtent l="0" t="0" r="1270" b="1270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D51" w:rsidRPr="00054450" w:rsidTr="00F94880">
        <w:trPr>
          <w:trHeight w:val="936"/>
        </w:trPr>
        <w:tc>
          <w:tcPr>
            <w:tcW w:w="3693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7E2903" w:rsidRPr="007E2903" w:rsidRDefault="007E2903" w:rsidP="007E2903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7E2903">
              <w:rPr>
                <w:rFonts w:ascii="Arial" w:hAnsi="Arial" w:cs="Arial"/>
                <w:b/>
                <w:color w:val="000000"/>
                <w:sz w:val="22"/>
              </w:rPr>
              <w:t>Maintenance constraints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3166B81" wp14:editId="7E2707A1">
                  <wp:extent cx="576072" cy="576072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7E2903" w:rsidRDefault="00866D51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A5CAE8A" wp14:editId="10A0B223">
                  <wp:extent cx="576072" cy="576072"/>
                  <wp:effectExtent l="0" t="0" r="0" b="0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FDE9F8F" wp14:editId="1A9C2FA8">
                  <wp:extent cx="576072" cy="576072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4DCF980" wp14:editId="5C5C898D">
                  <wp:extent cx="570230" cy="570230"/>
                  <wp:effectExtent l="0" t="0" r="1270" b="1270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7E290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515CF58" wp14:editId="10C05D1B">
                  <wp:extent cx="576072" cy="576072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EC08B22" wp14:editId="7BA66546">
                  <wp:extent cx="570230" cy="570230"/>
                  <wp:effectExtent l="0" t="0" r="1270" b="1270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D51" w:rsidRPr="00054450" w:rsidTr="00F94880">
        <w:trPr>
          <w:trHeight w:val="936"/>
        </w:trPr>
        <w:tc>
          <w:tcPr>
            <w:tcW w:w="3693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7E2903" w:rsidRPr="007E2903" w:rsidRDefault="007E2903" w:rsidP="007E2903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7E2903">
              <w:rPr>
                <w:rFonts w:ascii="Arial" w:hAnsi="Arial" w:cs="Arial"/>
                <w:b/>
                <w:color w:val="000000"/>
                <w:sz w:val="22"/>
              </w:rPr>
              <w:t>Minimum and maximum release caps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903" w:rsidRDefault="00FF524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03BE8B4" wp14:editId="655AF89D">
                  <wp:extent cx="570230" cy="570230"/>
                  <wp:effectExtent l="0" t="0" r="1270" b="1270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E008238" wp14:editId="249092EF">
                  <wp:extent cx="576072" cy="576072"/>
                  <wp:effectExtent l="0" t="0" r="0" b="0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961A693" wp14:editId="124047BF">
                  <wp:extent cx="570230" cy="570230"/>
                  <wp:effectExtent l="0" t="0" r="1270" b="1270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70D24E8" wp14:editId="5E4DACCD">
                  <wp:extent cx="570230" cy="570230"/>
                  <wp:effectExtent l="0" t="0" r="1270" b="1270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7E290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4EB0A1D" wp14:editId="27EFEBFA">
                  <wp:extent cx="576072" cy="576072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A3CAFCF" wp14:editId="453177CF">
                  <wp:extent cx="576072" cy="576072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D51" w:rsidRPr="00054450" w:rsidTr="00F94880">
        <w:trPr>
          <w:trHeight w:val="936"/>
        </w:trPr>
        <w:tc>
          <w:tcPr>
            <w:tcW w:w="3693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7E2903" w:rsidRPr="007E2903" w:rsidRDefault="007E2903" w:rsidP="007E2903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7E2903">
              <w:rPr>
                <w:rFonts w:ascii="Arial" w:hAnsi="Arial" w:cs="Arial"/>
                <w:b/>
                <w:color w:val="000000"/>
                <w:sz w:val="22"/>
              </w:rPr>
              <w:t>Monthly volume distribution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38C5469" wp14:editId="498F223A">
                  <wp:extent cx="576072" cy="576072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7E2903" w:rsidRDefault="00AA742D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320DBFF" wp14:editId="6EA47FB4">
                  <wp:extent cx="566928" cy="566928"/>
                  <wp:effectExtent l="0" t="0" r="5080" b="5080"/>
                  <wp:docPr id="359" name="Pictur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" cy="56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7C413D4" wp14:editId="7839742B">
                  <wp:extent cx="576072" cy="576072"/>
                  <wp:effectExtent l="0" t="0" r="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F2A92C0" wp14:editId="2F4CB6C7">
                  <wp:extent cx="570230" cy="570230"/>
                  <wp:effectExtent l="0" t="0" r="1270" b="1270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7E290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7E2903" w:rsidRDefault="00FF524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D0CC0C4" wp14:editId="5D4BFC30">
                  <wp:extent cx="566928" cy="566928"/>
                  <wp:effectExtent l="0" t="0" r="5080" b="5080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" cy="56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716A73C" wp14:editId="4B1A94EB">
                  <wp:extent cx="576072" cy="576072"/>
                  <wp:effectExtent l="0" t="0" r="0" b="0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D51" w:rsidRPr="00054450" w:rsidTr="00F94880">
        <w:trPr>
          <w:trHeight w:val="936"/>
        </w:trPr>
        <w:tc>
          <w:tcPr>
            <w:tcW w:w="3693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7E2903" w:rsidRPr="007E2903" w:rsidRDefault="007E2903" w:rsidP="007E2903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7E2903">
              <w:rPr>
                <w:rFonts w:ascii="Arial" w:hAnsi="Arial" w:cs="Arial"/>
                <w:b/>
                <w:color w:val="000000"/>
                <w:sz w:val="22"/>
              </w:rPr>
              <w:t xml:space="preserve">Ramp rate limits 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FA2B12D" wp14:editId="6F73BF58">
                  <wp:extent cx="570230" cy="570230"/>
                  <wp:effectExtent l="0" t="0" r="1270" b="127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680956B" wp14:editId="4DF10CDA">
                  <wp:extent cx="576072" cy="576072"/>
                  <wp:effectExtent l="0" t="0" r="0" b="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386DF03" wp14:editId="58264B6F">
                  <wp:extent cx="570230" cy="570230"/>
                  <wp:effectExtent l="0" t="0" r="1270" b="1270"/>
                  <wp:docPr id="377" name="Pictur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028B6E4" wp14:editId="44FD334D">
                  <wp:extent cx="570230" cy="570230"/>
                  <wp:effectExtent l="0" t="0" r="1270" b="1270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7E290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0A5EF15" wp14:editId="38D1D7DD">
                  <wp:extent cx="576072" cy="576072"/>
                  <wp:effectExtent l="0" t="0" r="0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5530DF4" wp14:editId="3E4B2D39">
                  <wp:extent cx="576072" cy="576072"/>
                  <wp:effectExtent l="0" t="0" r="0" b="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D51" w:rsidRPr="00054450" w:rsidTr="00F94880">
        <w:trPr>
          <w:trHeight w:val="936"/>
        </w:trPr>
        <w:tc>
          <w:tcPr>
            <w:tcW w:w="3693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7E2903" w:rsidRPr="007E2903" w:rsidRDefault="007E2903" w:rsidP="007E2903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7E2903">
              <w:rPr>
                <w:rFonts w:ascii="Arial" w:hAnsi="Arial" w:cs="Arial"/>
                <w:b/>
                <w:color w:val="000000"/>
                <w:sz w:val="22"/>
              </w:rPr>
              <w:t>Transmission constraints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AA40EFD" wp14:editId="32DFF087">
                  <wp:extent cx="570230" cy="570230"/>
                  <wp:effectExtent l="0" t="0" r="1270" b="1270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41B451B" wp14:editId="35370363">
                  <wp:extent cx="570230" cy="570230"/>
                  <wp:effectExtent l="0" t="0" r="1270" b="1270"/>
                  <wp:docPr id="378" name="Pictur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A89B9FE" wp14:editId="30B114A0">
                  <wp:extent cx="570230" cy="570230"/>
                  <wp:effectExtent l="0" t="0" r="1270" b="127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3D59E8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470FF51" wp14:editId="4DFF7AF3">
                  <wp:extent cx="570230" cy="570230"/>
                  <wp:effectExtent l="0" t="0" r="1270" b="1270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7E2903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D1CA2C7" wp14:editId="2E9D98B7">
                  <wp:extent cx="570230" cy="570230"/>
                  <wp:effectExtent l="0" t="0" r="1270" b="127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7E2903" w:rsidRDefault="00033056" w:rsidP="007E2903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EF877F3" wp14:editId="4D1E8C74">
                  <wp:extent cx="570230" cy="570230"/>
                  <wp:effectExtent l="0" t="0" r="1270" b="127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47FF" w:rsidRDefault="009447FF"/>
    <w:p w:rsidR="00A30954" w:rsidRDefault="00A30954">
      <w:pPr>
        <w:spacing w:line="276" w:lineRule="auto"/>
      </w:pPr>
      <w:r>
        <w:br w:type="page"/>
      </w:r>
    </w:p>
    <w:p w:rsidR="00213C0F" w:rsidRPr="003D160F" w:rsidRDefault="00213C0F" w:rsidP="00213C0F">
      <w:pPr>
        <w:pStyle w:val="Heading2"/>
        <w:rPr>
          <w:rFonts w:ascii="Tahoma" w:hAnsi="Tahoma" w:cs="Tahoma"/>
          <w:color w:val="auto"/>
          <w:sz w:val="28"/>
        </w:rPr>
      </w:pPr>
      <w:r>
        <w:rPr>
          <w:rFonts w:ascii="Tahoma" w:hAnsi="Tahoma" w:cs="Tahoma"/>
          <w:color w:val="auto"/>
          <w:sz w:val="28"/>
        </w:rPr>
        <w:t>INVASIVE FISH SPECIES</w:t>
      </w:r>
    </w:p>
    <w:tbl>
      <w:tblPr>
        <w:tblStyle w:val="TableGrid"/>
        <w:tblW w:w="11674" w:type="dxa"/>
        <w:tblLayout w:type="fixed"/>
        <w:tblLook w:val="04A0" w:firstRow="1" w:lastRow="0" w:firstColumn="1" w:lastColumn="0" w:noHBand="0" w:noVBand="1"/>
      </w:tblPr>
      <w:tblGrid>
        <w:gridCol w:w="3610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E52E08" w:rsidRPr="00054450" w:rsidTr="00F94880">
        <w:trPr>
          <w:cantSplit/>
          <w:trHeight w:val="2736"/>
          <w:tblHeader/>
        </w:trPr>
        <w:tc>
          <w:tcPr>
            <w:tcW w:w="3610" w:type="dxa"/>
            <w:tcBorders>
              <w:right w:val="double" w:sz="4" w:space="0" w:color="auto"/>
            </w:tcBorders>
            <w:shd w:val="clear" w:color="auto" w:fill="EEECE1" w:themeFill="background2"/>
            <w:tcMar>
              <w:left w:w="72" w:type="dxa"/>
              <w:right w:w="72" w:type="dxa"/>
            </w:tcMar>
            <w:vAlign w:val="bottom"/>
          </w:tcPr>
          <w:p w:rsidR="000843FD" w:rsidRPr="00D8586C" w:rsidRDefault="000843FD" w:rsidP="009F5EF7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Resource Characteristic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8"/>
            </w:r>
          </w:p>
          <w:p w:rsidR="000843FD" w:rsidRPr="00D8586C" w:rsidRDefault="000843FD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0843FD" w:rsidRPr="00D8586C" w:rsidRDefault="000843FD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0843FD" w:rsidRPr="00D8586C" w:rsidRDefault="000843FD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0843FD" w:rsidRPr="00D8586C" w:rsidRDefault="000843FD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0843FD" w:rsidRPr="00D8586C" w:rsidRDefault="000843FD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0843FD" w:rsidRPr="00C0523A" w:rsidRDefault="000843FD" w:rsidP="009F5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 xml:space="preserve">Driver or Constraint 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A"/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0843FD" w:rsidRPr="000843FD" w:rsidRDefault="000843FD" w:rsidP="000843F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All non-native </w:t>
            </w:r>
            <w:proofErr w:type="spellStart"/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coldwater</w:t>
            </w:r>
            <w:proofErr w:type="spellEnd"/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fish</w:t>
            </w:r>
          </w:p>
        </w:tc>
        <w:tc>
          <w:tcPr>
            <w:tcW w:w="1008" w:type="dxa"/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0843FD" w:rsidRPr="000843FD" w:rsidRDefault="000843FD" w:rsidP="000843F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All non-native </w:t>
            </w:r>
            <w:proofErr w:type="spellStart"/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coolwater</w:t>
            </w:r>
            <w:proofErr w:type="spellEnd"/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fish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843FD" w:rsidRPr="000843FD" w:rsidRDefault="000843FD" w:rsidP="000843F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All non-native </w:t>
            </w:r>
            <w:proofErr w:type="spellStart"/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warmwater</w:t>
            </w:r>
            <w:proofErr w:type="spellEnd"/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fish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843FD" w:rsidRPr="000843FD" w:rsidRDefault="000843FD" w:rsidP="000843F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Brown Trout at Lees Ferry Reach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843FD" w:rsidRPr="000843FD" w:rsidRDefault="000843FD" w:rsidP="000843F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Brown Trout below Lees Ferry Reach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843FD" w:rsidRPr="000843FD" w:rsidRDefault="000843FD" w:rsidP="000843F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Green Sunfish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843FD" w:rsidRPr="000843FD" w:rsidRDefault="000843FD" w:rsidP="000843F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Smallmouth Bass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843FD" w:rsidRPr="000843FD" w:rsidRDefault="000843FD" w:rsidP="000843FD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0843FD">
              <w:rPr>
                <w:rFonts w:ascii="Arial" w:hAnsi="Arial" w:cs="Arial"/>
                <w:b/>
                <w:bCs/>
                <w:color w:val="000000"/>
                <w:sz w:val="22"/>
              </w:rPr>
              <w:t>Walleye</w:t>
            </w:r>
          </w:p>
        </w:tc>
      </w:tr>
      <w:tr w:rsidR="002C7BFC" w:rsidRPr="00054450" w:rsidTr="00F94880">
        <w:trPr>
          <w:trHeight w:val="936"/>
        </w:trPr>
        <w:tc>
          <w:tcPr>
            <w:tcW w:w="36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2C7BFC" w:rsidRPr="003D3F2E" w:rsidRDefault="002C7BFC" w:rsidP="002C7BF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3D3F2E">
              <w:rPr>
                <w:rFonts w:ascii="Arial" w:hAnsi="Arial" w:cs="Arial"/>
                <w:b/>
                <w:color w:val="000000"/>
                <w:sz w:val="22"/>
              </w:rPr>
              <w:t>Brown trout recruitment in Lees Ferry Reach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4B3C6A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936E2E5" wp14:editId="09AB4401">
                  <wp:extent cx="576072" cy="576072"/>
                  <wp:effectExtent l="0" t="0" r="0" b="0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C7BFC" w:rsidRPr="00054450" w:rsidTr="00F94880">
        <w:trPr>
          <w:trHeight w:val="936"/>
        </w:trPr>
        <w:tc>
          <w:tcPr>
            <w:tcW w:w="36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2C7BFC" w:rsidRPr="003D3F2E" w:rsidRDefault="002C7BFC" w:rsidP="002C7BF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3D3F2E">
              <w:rPr>
                <w:rFonts w:ascii="Arial" w:hAnsi="Arial" w:cs="Arial"/>
                <w:b/>
                <w:color w:val="000000"/>
                <w:sz w:val="22"/>
              </w:rPr>
              <w:t>Brown trout spawning habitat and recruitment below Lees Ferry Reach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4B3C6A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FEA6103" wp14:editId="0D989CAA">
                  <wp:extent cx="576072" cy="576072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C7BFC" w:rsidRPr="00054450" w:rsidTr="00F94880">
        <w:trPr>
          <w:trHeight w:val="936"/>
        </w:trPr>
        <w:tc>
          <w:tcPr>
            <w:tcW w:w="36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2C7BFC" w:rsidRPr="003D3F2E" w:rsidRDefault="002C7BFC" w:rsidP="002C7BF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3D3F2E">
              <w:rPr>
                <w:rFonts w:ascii="Arial" w:hAnsi="Arial" w:cs="Arial"/>
                <w:b/>
                <w:color w:val="000000"/>
                <w:sz w:val="22"/>
              </w:rPr>
              <w:t>High flow event(s)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4B3C6A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333CF12" wp14:editId="059BD363">
                  <wp:extent cx="567690" cy="567690"/>
                  <wp:effectExtent l="0" t="0" r="3810" b="381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C7BFC" w:rsidRPr="00054450" w:rsidTr="00F94880">
        <w:trPr>
          <w:trHeight w:val="936"/>
        </w:trPr>
        <w:tc>
          <w:tcPr>
            <w:tcW w:w="36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2C7BFC" w:rsidRPr="003D3F2E" w:rsidRDefault="002C7BFC" w:rsidP="002C7BF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3D3F2E">
              <w:rPr>
                <w:rFonts w:ascii="Arial" w:hAnsi="Arial" w:cs="Arial"/>
                <w:b/>
                <w:color w:val="000000"/>
                <w:sz w:val="22"/>
              </w:rPr>
              <w:t>Increasing temperature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4B3C6A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0A061E5" wp14:editId="73D84CFA">
                  <wp:extent cx="576072" cy="576072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4B3C6A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C0E1B44" wp14:editId="5438D0B3">
                  <wp:extent cx="567690" cy="567690"/>
                  <wp:effectExtent l="0" t="0" r="3810" b="381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BFC" w:rsidRPr="00054450" w:rsidTr="00F94880">
        <w:trPr>
          <w:trHeight w:val="936"/>
        </w:trPr>
        <w:tc>
          <w:tcPr>
            <w:tcW w:w="36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2C7BFC" w:rsidRPr="003D3F2E" w:rsidRDefault="002C7BFC" w:rsidP="002C7BF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3D3F2E">
              <w:rPr>
                <w:rFonts w:ascii="Arial" w:hAnsi="Arial" w:cs="Arial"/>
                <w:b/>
                <w:color w:val="000000"/>
                <w:sz w:val="22"/>
              </w:rPr>
              <w:t>Increasing temperature 1-3 degrees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7BFC" w:rsidRDefault="004B3C6A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CC3EA14" wp14:editId="72F7D7BB">
                  <wp:extent cx="567690" cy="567690"/>
                  <wp:effectExtent l="0" t="0" r="3810" b="381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C7BFC" w:rsidRPr="00054450" w:rsidTr="00F94880">
        <w:trPr>
          <w:trHeight w:val="936"/>
        </w:trPr>
        <w:tc>
          <w:tcPr>
            <w:tcW w:w="36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2C7BFC" w:rsidRPr="003D3F2E" w:rsidRDefault="002C7BFC" w:rsidP="002C7BF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3D3F2E">
              <w:rPr>
                <w:rFonts w:ascii="Arial" w:hAnsi="Arial" w:cs="Arial"/>
                <w:b/>
                <w:color w:val="000000"/>
                <w:sz w:val="22"/>
              </w:rPr>
              <w:t>Increasing temperature 3-5 degrees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2C7BFC" w:rsidRDefault="004B3C6A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4091383" wp14:editId="5B3E67AC">
                  <wp:extent cx="576072" cy="576072"/>
                  <wp:effectExtent l="0" t="0" r="0" b="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C7BFC" w:rsidRPr="00054450" w:rsidTr="00F94880">
        <w:trPr>
          <w:trHeight w:val="936"/>
        </w:trPr>
        <w:tc>
          <w:tcPr>
            <w:tcW w:w="36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2C7BFC" w:rsidRPr="003D3F2E" w:rsidRDefault="002C7BFC" w:rsidP="002C7BF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3D3F2E">
              <w:rPr>
                <w:rFonts w:ascii="Arial" w:hAnsi="Arial" w:cs="Arial"/>
                <w:b/>
                <w:color w:val="000000"/>
                <w:sz w:val="22"/>
              </w:rPr>
              <w:t>Increasing temperature 5-10 degrees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4B3C6A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1FE7D5A" wp14:editId="1B1BA217">
                  <wp:extent cx="576072" cy="576072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C7BFC" w:rsidRPr="00054450" w:rsidTr="00F94880">
        <w:trPr>
          <w:trHeight w:val="936"/>
        </w:trPr>
        <w:tc>
          <w:tcPr>
            <w:tcW w:w="36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2C7BFC" w:rsidRPr="003D3F2E" w:rsidRDefault="002C7BFC" w:rsidP="002C7BF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3D3F2E">
              <w:rPr>
                <w:rFonts w:ascii="Arial" w:hAnsi="Arial" w:cs="Arial"/>
                <w:b/>
                <w:color w:val="000000"/>
                <w:sz w:val="22"/>
              </w:rPr>
              <w:t>Smallmouth bass numbers in Lake Powell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4B3C6A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FB6A74E" wp14:editId="7D3D4894">
                  <wp:extent cx="567690" cy="567690"/>
                  <wp:effectExtent l="0" t="0" r="3810" b="3810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C7BFC" w:rsidRPr="00054450" w:rsidTr="00F94880">
        <w:trPr>
          <w:trHeight w:val="936"/>
        </w:trPr>
        <w:tc>
          <w:tcPr>
            <w:tcW w:w="361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2C7BFC" w:rsidRPr="003D3F2E" w:rsidRDefault="002C7BFC" w:rsidP="002C7BF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3D3F2E">
              <w:rPr>
                <w:rFonts w:ascii="Arial" w:hAnsi="Arial" w:cs="Arial"/>
                <w:b/>
                <w:color w:val="000000"/>
                <w:sz w:val="22"/>
              </w:rPr>
              <w:t>Walleye numbers in Lake Powell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2C7BFC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2C7BFC" w:rsidRDefault="004B3C6A" w:rsidP="002C7BFC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042DB94" wp14:editId="2FEE8FCA">
                  <wp:extent cx="567690" cy="567690"/>
                  <wp:effectExtent l="0" t="0" r="3810" b="381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C0F" w:rsidRDefault="00213C0F" w:rsidP="00213C0F"/>
    <w:p w:rsidR="001F3845" w:rsidRDefault="001F3845">
      <w:pPr>
        <w:spacing w:line="276" w:lineRule="auto"/>
      </w:pPr>
      <w:r>
        <w:br w:type="page"/>
      </w:r>
    </w:p>
    <w:p w:rsidR="00246434" w:rsidRPr="003D160F" w:rsidRDefault="00246434" w:rsidP="00246434">
      <w:pPr>
        <w:pStyle w:val="Heading2"/>
        <w:rPr>
          <w:rFonts w:ascii="Tahoma" w:hAnsi="Tahoma" w:cs="Tahoma"/>
          <w:color w:val="auto"/>
          <w:sz w:val="28"/>
        </w:rPr>
      </w:pPr>
      <w:r>
        <w:rPr>
          <w:rFonts w:ascii="Tahoma" w:hAnsi="Tahoma" w:cs="Tahoma"/>
          <w:color w:val="auto"/>
          <w:sz w:val="28"/>
        </w:rPr>
        <w:t>RAINBOW TROUT</w:t>
      </w:r>
    </w:p>
    <w:tbl>
      <w:tblPr>
        <w:tblStyle w:val="TableGrid"/>
        <w:tblW w:w="11952" w:type="dxa"/>
        <w:tblLayout w:type="fixed"/>
        <w:tblLook w:val="04A0" w:firstRow="1" w:lastRow="0" w:firstColumn="1" w:lastColumn="0" w:noHBand="0" w:noVBand="1"/>
      </w:tblPr>
      <w:tblGrid>
        <w:gridCol w:w="2880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784B5E" w:rsidRPr="00054450" w:rsidTr="000E4EF5">
        <w:trPr>
          <w:cantSplit/>
          <w:trHeight w:val="4320"/>
          <w:tblHeader/>
        </w:trPr>
        <w:tc>
          <w:tcPr>
            <w:tcW w:w="2880" w:type="dxa"/>
            <w:tcBorders>
              <w:right w:val="double" w:sz="4" w:space="0" w:color="auto"/>
            </w:tcBorders>
            <w:shd w:val="clear" w:color="auto" w:fill="EEECE1" w:themeFill="background2"/>
            <w:tcMar>
              <w:left w:w="72" w:type="dxa"/>
              <w:right w:w="72" w:type="dxa"/>
            </w:tcMar>
            <w:vAlign w:val="bottom"/>
          </w:tcPr>
          <w:p w:rsidR="00B15628" w:rsidRPr="00D8586C" w:rsidRDefault="00B15628" w:rsidP="009F5EF7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Resource Characteristic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8"/>
            </w:r>
          </w:p>
          <w:p w:rsidR="00B15628" w:rsidRPr="00D8586C" w:rsidRDefault="00B15628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B15628" w:rsidRPr="00D8586C" w:rsidRDefault="00B15628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B15628" w:rsidRDefault="00B15628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D30A43" w:rsidRDefault="00D30A43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D30A43" w:rsidRDefault="00D30A43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D30A43" w:rsidRDefault="00D30A43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D30A43" w:rsidRPr="00D8586C" w:rsidRDefault="00D30A43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B15628" w:rsidRPr="00D8586C" w:rsidRDefault="00B15628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B15628" w:rsidRPr="00D8586C" w:rsidRDefault="00B15628" w:rsidP="009F5EF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B15628" w:rsidRPr="00C0523A" w:rsidRDefault="00B15628" w:rsidP="009F5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 xml:space="preserve">Driver or Constraint 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A"/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B15628" w:rsidRPr="00B15628" w:rsidRDefault="00B15628" w:rsidP="00B15628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bCs/>
                <w:color w:val="000000"/>
                <w:sz w:val="22"/>
              </w:rPr>
              <w:t>LCR Inflow Area &amp; Marble Canyon Rainbow Trout Fishery - Movement</w:t>
            </w:r>
          </w:p>
        </w:tc>
        <w:tc>
          <w:tcPr>
            <w:tcW w:w="1008" w:type="dxa"/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B15628" w:rsidRPr="00B15628" w:rsidRDefault="00B15628" w:rsidP="00B15628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bCs/>
                <w:color w:val="000000"/>
                <w:sz w:val="22"/>
              </w:rPr>
              <w:t>LCR Inflow Area &amp; Marble Canyon Rainbow Trout Fishery - Recruitment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B15628" w:rsidRPr="00B15628" w:rsidRDefault="00B15628" w:rsidP="00B15628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bCs/>
                <w:color w:val="000000"/>
                <w:sz w:val="22"/>
              </w:rPr>
              <w:t>Lees Ferry Rainbow Trout Sport Fishery - Age0 Growth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B15628" w:rsidRPr="00B15628" w:rsidRDefault="00B15628" w:rsidP="00B15628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bCs/>
                <w:color w:val="000000"/>
                <w:sz w:val="22"/>
              </w:rPr>
              <w:t>Lees Ferry Rainbow Trout Sport Fishery - Age0 Survival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B15628" w:rsidRPr="00B15628" w:rsidRDefault="00B15628" w:rsidP="00B15628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bCs/>
                <w:color w:val="000000"/>
                <w:sz w:val="22"/>
              </w:rPr>
              <w:t>Lees Ferry Rainbow Trout Sport Fishery - Growth and condition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B15628" w:rsidRPr="00B15628" w:rsidRDefault="00B15628" w:rsidP="00B15628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bCs/>
                <w:color w:val="000000"/>
                <w:sz w:val="22"/>
              </w:rPr>
              <w:t>Lees Ferry Rainbow Trout Sport Fishery - Recruitment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B15628" w:rsidRPr="00B15628" w:rsidRDefault="00B15628" w:rsidP="00B15628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bCs/>
                <w:color w:val="000000"/>
                <w:sz w:val="22"/>
              </w:rPr>
              <w:t>Lees Ferry Rainbow Trout Sport Fishery - RTELSS Age0 recruitment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B15628" w:rsidRPr="00B15628" w:rsidRDefault="00B15628" w:rsidP="00B15628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Lees Ferry Rainbow Trout Sport Fishery - Spawning magnitude/hatch success 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B15628" w:rsidRPr="00B15628" w:rsidRDefault="00B15628" w:rsidP="00B15628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bCs/>
                <w:color w:val="000000"/>
                <w:sz w:val="22"/>
              </w:rPr>
              <w:t>Rainbow Trout Maximum Size</w:t>
            </w:r>
          </w:p>
        </w:tc>
      </w:tr>
      <w:tr w:rsidR="00784B5E" w:rsidRPr="00054450" w:rsidTr="000E4EF5">
        <w:trPr>
          <w:trHeight w:val="936"/>
        </w:trPr>
        <w:tc>
          <w:tcPr>
            <w:tcW w:w="28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15628" w:rsidRPr="00B15628" w:rsidRDefault="00B15628" w:rsidP="00B15628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color w:val="000000"/>
                <w:sz w:val="22"/>
              </w:rPr>
              <w:t>Algae and invertebrate production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784B5E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5AC9B3FE" wp14:editId="070B01C0">
                  <wp:extent cx="580390" cy="58039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784B5E" w:rsidRPr="00054450" w:rsidTr="000E4EF5">
        <w:trPr>
          <w:trHeight w:val="936"/>
        </w:trPr>
        <w:tc>
          <w:tcPr>
            <w:tcW w:w="28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15628" w:rsidRPr="00B15628" w:rsidRDefault="00B15628" w:rsidP="00B15628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color w:val="000000"/>
                <w:sz w:val="22"/>
              </w:rPr>
              <w:t>Controlled high and/or steady flows (incl. equalization)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628" w:rsidRPr="00510DAC" w:rsidRDefault="00462B73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2DDCECB2" wp14:editId="0F712669">
                  <wp:extent cx="580390" cy="58039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15628" w:rsidRPr="00510DAC" w:rsidRDefault="00462B73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02DB3109" wp14:editId="2DF4E429">
                  <wp:extent cx="580390" cy="58039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784B5E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26E1D416" wp14:editId="40921CA5">
                  <wp:extent cx="576072" cy="576072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15628" w:rsidRPr="00510DAC" w:rsidRDefault="00784B5E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4061B8D0" wp14:editId="7FFBD95A">
                  <wp:extent cx="576072" cy="576072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784B5E" w:rsidRPr="00054450" w:rsidTr="000E4EF5">
        <w:trPr>
          <w:trHeight w:val="936"/>
        </w:trPr>
        <w:tc>
          <w:tcPr>
            <w:tcW w:w="28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15628" w:rsidRPr="00B15628" w:rsidRDefault="00B15628" w:rsidP="00B15628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color w:val="000000"/>
                <w:sz w:val="22"/>
              </w:rPr>
              <w:t>High annual, summer, and spring flow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F92C22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1572113A" wp14:editId="540BA8B3">
                  <wp:extent cx="576072" cy="576072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784B5E" w:rsidRPr="00054450" w:rsidTr="000E4EF5">
        <w:trPr>
          <w:trHeight w:val="936"/>
        </w:trPr>
        <w:tc>
          <w:tcPr>
            <w:tcW w:w="28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15628" w:rsidRPr="00B15628" w:rsidRDefault="00B15628" w:rsidP="00B15628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color w:val="000000"/>
                <w:sz w:val="22"/>
              </w:rPr>
              <w:t>High winter flow and/or low spring flow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784B5E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58113780" wp14:editId="278B165F">
                  <wp:extent cx="576072" cy="576072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784B5E" w:rsidRPr="00054450" w:rsidTr="000E4EF5">
        <w:trPr>
          <w:trHeight w:val="936"/>
        </w:trPr>
        <w:tc>
          <w:tcPr>
            <w:tcW w:w="28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15628" w:rsidRPr="00B15628" w:rsidRDefault="00B15628" w:rsidP="00B15628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color w:val="000000"/>
                <w:sz w:val="22"/>
              </w:rPr>
              <w:t>Invertebrate drift availability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784B5E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60CBAEFC" wp14:editId="0104D9D5">
                  <wp:extent cx="576072" cy="576072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B5E" w:rsidRPr="00054450" w:rsidTr="000E4EF5">
        <w:trPr>
          <w:trHeight w:val="936"/>
        </w:trPr>
        <w:tc>
          <w:tcPr>
            <w:tcW w:w="28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15628" w:rsidRPr="00B15628" w:rsidRDefault="00B15628" w:rsidP="00B15628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color w:val="000000"/>
                <w:sz w:val="22"/>
              </w:rPr>
              <w:t>Invertebrate drift size distribution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784B5E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04866E65" wp14:editId="3445B949">
                  <wp:extent cx="580390" cy="58039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B5E" w:rsidRPr="00054450" w:rsidTr="000E4EF5">
        <w:trPr>
          <w:trHeight w:val="936"/>
        </w:trPr>
        <w:tc>
          <w:tcPr>
            <w:tcW w:w="28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15628" w:rsidRPr="00B15628" w:rsidRDefault="00B15628" w:rsidP="00B15628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color w:val="000000"/>
                <w:sz w:val="22"/>
              </w:rPr>
              <w:t>Prey-size and abundance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784B5E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7A1A557F" wp14:editId="5F4ED8B4">
                  <wp:extent cx="580390" cy="58039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B5E" w:rsidRPr="00054450" w:rsidTr="000E4EF5">
        <w:trPr>
          <w:trHeight w:val="936"/>
        </w:trPr>
        <w:tc>
          <w:tcPr>
            <w:tcW w:w="28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15628" w:rsidRPr="00B15628" w:rsidRDefault="00B15628" w:rsidP="00B15628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color w:val="000000"/>
                <w:sz w:val="22"/>
              </w:rPr>
              <w:t>Rainbow trout density (# fish/km, &gt;150mm)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784B5E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04B18074" wp14:editId="2899916C">
                  <wp:extent cx="580390" cy="58039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4B5E" w:rsidRPr="00054450" w:rsidTr="000E4EF5">
        <w:trPr>
          <w:trHeight w:val="936"/>
        </w:trPr>
        <w:tc>
          <w:tcPr>
            <w:tcW w:w="28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15628" w:rsidRPr="00B15628" w:rsidRDefault="00B15628" w:rsidP="00B15628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color w:val="000000"/>
                <w:sz w:val="22"/>
              </w:rPr>
              <w:t>Spring 2008 HFE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462B73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7E3209E6" wp14:editId="60B2CB37">
                  <wp:extent cx="580390" cy="58039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15628" w:rsidRPr="00510DAC" w:rsidRDefault="00784B5E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462AF730" wp14:editId="7959D017">
                  <wp:extent cx="580390" cy="58039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F92C22" w:rsidRPr="00054450" w:rsidTr="000E4EF5">
        <w:trPr>
          <w:trHeight w:val="936"/>
        </w:trPr>
        <w:tc>
          <w:tcPr>
            <w:tcW w:w="2880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15628" w:rsidRPr="00B15628" w:rsidRDefault="00B15628" w:rsidP="00B15628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B15628">
              <w:rPr>
                <w:rFonts w:ascii="Arial" w:hAnsi="Arial" w:cs="Arial"/>
                <w:b/>
                <w:color w:val="000000"/>
                <w:sz w:val="22"/>
              </w:rPr>
              <w:t>Temperature in CR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B15628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15628" w:rsidRPr="00510DAC" w:rsidRDefault="00F92C22" w:rsidP="00B15628">
            <w:pPr>
              <w:jc w:val="center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sz w:val="22"/>
              </w:rPr>
              <w:drawing>
                <wp:inline distT="0" distB="0" distL="0" distR="0" wp14:anchorId="7E8E6B13" wp14:editId="38AEA66C">
                  <wp:extent cx="580390" cy="58039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434" w:rsidRDefault="00246434" w:rsidP="00246434"/>
    <w:p w:rsidR="009F5EF7" w:rsidRDefault="009F5EF7">
      <w:pPr>
        <w:sectPr w:rsidR="009F5EF7" w:rsidSect="00730587">
          <w:pgSz w:w="15840" w:h="24480" w:code="3"/>
          <w:pgMar w:top="1440" w:right="1440" w:bottom="1440" w:left="1440" w:header="720" w:footer="720" w:gutter="0"/>
          <w:cols w:space="720"/>
          <w:docGrid w:linePitch="360"/>
        </w:sectPr>
      </w:pPr>
    </w:p>
    <w:p w:rsidR="009F5EF7" w:rsidRPr="003D160F" w:rsidRDefault="00D6055C" w:rsidP="009F5EF7">
      <w:pPr>
        <w:pStyle w:val="Heading2"/>
        <w:rPr>
          <w:rFonts w:ascii="Tahoma" w:hAnsi="Tahoma" w:cs="Tahoma"/>
          <w:color w:val="auto"/>
          <w:sz w:val="28"/>
        </w:rPr>
      </w:pPr>
      <w:r>
        <w:rPr>
          <w:rFonts w:ascii="Tahoma" w:hAnsi="Tahoma" w:cs="Tahoma"/>
          <w:color w:val="auto"/>
          <w:sz w:val="28"/>
        </w:rPr>
        <w:t>RECREATIONAL EXPERIENCE</w:t>
      </w:r>
    </w:p>
    <w:tbl>
      <w:tblPr>
        <w:tblStyle w:val="TableGrid"/>
        <w:tblW w:w="21600" w:type="dxa"/>
        <w:tblLayout w:type="fixed"/>
        <w:tblLook w:val="04A0" w:firstRow="1" w:lastRow="0" w:firstColumn="1" w:lastColumn="0" w:noHBand="0" w:noVBand="1"/>
      </w:tblPr>
      <w:tblGrid>
        <w:gridCol w:w="3456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772748" w:rsidRPr="00054450" w:rsidTr="00772748">
        <w:trPr>
          <w:cantSplit/>
          <w:trHeight w:val="4464"/>
          <w:tblHeader/>
        </w:trPr>
        <w:tc>
          <w:tcPr>
            <w:tcW w:w="3456" w:type="dxa"/>
            <w:tcBorders>
              <w:right w:val="double" w:sz="4" w:space="0" w:color="auto"/>
            </w:tcBorders>
            <w:shd w:val="clear" w:color="auto" w:fill="EEECE1" w:themeFill="background2"/>
            <w:tcMar>
              <w:left w:w="72" w:type="dxa"/>
              <w:right w:w="72" w:type="dxa"/>
            </w:tcMar>
            <w:vAlign w:val="bottom"/>
          </w:tcPr>
          <w:p w:rsidR="000F28E3" w:rsidRPr="00D8586C" w:rsidRDefault="000F28E3" w:rsidP="00490088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Resource Characteristic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8"/>
            </w:r>
          </w:p>
          <w:p w:rsidR="000F28E3" w:rsidRPr="00D8586C" w:rsidRDefault="000F28E3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0F28E3" w:rsidRDefault="000F28E3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3D6A6E" w:rsidRDefault="003D6A6E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3D6A6E" w:rsidRDefault="003D6A6E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3D6A6E" w:rsidRPr="00D8586C" w:rsidRDefault="003D6A6E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0F28E3" w:rsidRPr="00D8586C" w:rsidRDefault="000F28E3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0F28E3" w:rsidRPr="00D8586C" w:rsidRDefault="000F28E3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0F28E3" w:rsidRPr="00D8586C" w:rsidRDefault="000F28E3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0F28E3" w:rsidRPr="00C0523A" w:rsidRDefault="000F28E3" w:rsidP="004900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 xml:space="preserve">Driver or Constraint 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A"/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Backpacking/day-use shore access</w:t>
            </w:r>
          </w:p>
        </w:tc>
        <w:tc>
          <w:tcPr>
            <w:tcW w:w="1008" w:type="dxa"/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Backpacking/day-use shore availability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Backpacking/day-use usable campsite area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Flatwater floating in Glen Canyon NRA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Glen Canyon walk-in angling access and safety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Glen Canyon walk-in angling trout abundance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Glen Canyon walk-in angling trout condition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Glen Canyon watercraft angling access and safety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Glen Canyon watercraft angling trout abundance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Glen Canyon watercraft angling trout condition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Whitewater boat mooring (i.e., reduced beaching risk)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Whitewater navigational risk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Whitewater navigational risk Diamond down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Whitewater river crowding (i.e., rapids, beaches)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Whitewater river running experience (i.e., rapids)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Whitewater time on river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Whitewater usable campsite area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0F28E3" w:rsidRPr="00D6055C" w:rsidRDefault="000F28E3" w:rsidP="00D6055C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bCs/>
                <w:color w:val="000000"/>
                <w:sz w:val="22"/>
              </w:rPr>
              <w:t>Wilderness experience</w:t>
            </w:r>
          </w:p>
        </w:tc>
      </w:tr>
      <w:tr w:rsidR="00772748" w:rsidRPr="00054450" w:rsidTr="00772748">
        <w:trPr>
          <w:trHeight w:val="936"/>
        </w:trPr>
        <w:tc>
          <w:tcPr>
            <w:tcW w:w="345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E4047" w:rsidRPr="00D6055C" w:rsidRDefault="00DE4047" w:rsidP="00DE40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color w:val="000000"/>
                <w:sz w:val="22"/>
              </w:rPr>
              <w:t>Annual whitewater and aircraft launches for recreational visitors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E248F2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F061048" wp14:editId="06AB7C04">
                  <wp:extent cx="576072" cy="576072"/>
                  <wp:effectExtent l="0" t="0" r="0" b="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48" w:rsidRPr="00054450" w:rsidTr="00772748">
        <w:trPr>
          <w:trHeight w:val="936"/>
        </w:trPr>
        <w:tc>
          <w:tcPr>
            <w:tcW w:w="345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E4047" w:rsidRPr="00D6055C" w:rsidRDefault="00DE4047" w:rsidP="00D6055C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color w:val="000000"/>
                <w:sz w:val="22"/>
              </w:rPr>
              <w:t xml:space="preserve">Annual whitewater </w:t>
            </w:r>
            <w:r w:rsidR="00D6055C">
              <w:rPr>
                <w:rFonts w:ascii="Arial" w:hAnsi="Arial" w:cs="Arial"/>
                <w:b/>
                <w:color w:val="000000"/>
                <w:sz w:val="22"/>
              </w:rPr>
              <w:t>&amp;</w:t>
            </w:r>
            <w:r w:rsidRPr="00D6055C">
              <w:rPr>
                <w:rFonts w:ascii="Arial" w:hAnsi="Arial" w:cs="Arial"/>
                <w:b/>
                <w:color w:val="000000"/>
                <w:sz w:val="22"/>
              </w:rPr>
              <w:t xml:space="preserve"> aircraft launches for resource mgt., research, and transport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E248F2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094DE2B" wp14:editId="3A1BD909">
                  <wp:extent cx="576072" cy="576072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748" w:rsidRPr="00054450" w:rsidTr="00772748">
        <w:trPr>
          <w:trHeight w:val="936"/>
        </w:trPr>
        <w:tc>
          <w:tcPr>
            <w:tcW w:w="345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E4047" w:rsidRPr="00D6055C" w:rsidRDefault="00DE4047" w:rsidP="00DE40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color w:val="000000"/>
                <w:sz w:val="22"/>
              </w:rPr>
              <w:t>Flow fluctuation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0214127" wp14:editId="16CD3562">
                  <wp:extent cx="579120" cy="579120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985BDA1" wp14:editId="7AC8A734">
                  <wp:extent cx="579120" cy="57912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EC36083" wp14:editId="285A6DB7">
                  <wp:extent cx="576072" cy="576072"/>
                  <wp:effectExtent l="0" t="0" r="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02FBD27" wp14:editId="3278596F">
                  <wp:extent cx="576072" cy="576072"/>
                  <wp:effectExtent l="0" t="0" r="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E0BD01D" wp14:editId="363BCBBE">
                  <wp:extent cx="576072" cy="576072"/>
                  <wp:effectExtent l="0" t="0" r="0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F03FE62" wp14:editId="4742BE95">
                  <wp:extent cx="576072" cy="576072"/>
                  <wp:effectExtent l="0" t="0" r="0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69630D2" wp14:editId="2ADBC833">
                  <wp:extent cx="576072" cy="576072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C9C132F" wp14:editId="1A98D6EE">
                  <wp:extent cx="576072" cy="576072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47A2EAA" wp14:editId="0E5D3788">
                  <wp:extent cx="576072" cy="576072"/>
                  <wp:effectExtent l="0" t="0" r="0" b="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92814FB" wp14:editId="01B999FC">
                  <wp:extent cx="576072" cy="576072"/>
                  <wp:effectExtent l="0" t="0" r="0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854FFE2" wp14:editId="7FE968CD">
                  <wp:extent cx="579120" cy="579120"/>
                  <wp:effectExtent l="0" t="0" r="0" b="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866804D" wp14:editId="4F54DF51">
                  <wp:extent cx="576072" cy="576072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72748" w:rsidRPr="00054450" w:rsidTr="00772748">
        <w:trPr>
          <w:trHeight w:val="936"/>
        </w:trPr>
        <w:tc>
          <w:tcPr>
            <w:tcW w:w="345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E4047" w:rsidRPr="00D6055C" w:rsidRDefault="00DE4047" w:rsidP="00DE40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color w:val="000000"/>
                <w:sz w:val="22"/>
              </w:rPr>
              <w:t>Flow magnitude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94A60E7" wp14:editId="057430CC">
                  <wp:extent cx="579120" cy="579120"/>
                  <wp:effectExtent l="0" t="0" r="0" b="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580C266" wp14:editId="47AE970D">
                  <wp:extent cx="579120" cy="579120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FE598F4" wp14:editId="76298A33">
                  <wp:extent cx="576072" cy="576072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E248F2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2A7C442" wp14:editId="6920EA05">
                  <wp:extent cx="576072" cy="576072"/>
                  <wp:effectExtent l="0" t="0" r="0" b="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EBEBE0D" wp14:editId="668DB257">
                  <wp:extent cx="576072" cy="576072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4FFA798" wp14:editId="3ECD52F4">
                  <wp:extent cx="576072" cy="576072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5F42139" wp14:editId="61AB6597">
                  <wp:extent cx="576072" cy="576072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765428D" wp14:editId="52B6D5E4">
                  <wp:extent cx="576072" cy="576072"/>
                  <wp:effectExtent l="0" t="0" r="0" b="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B386E49" wp14:editId="4EEBB3EB">
                  <wp:extent cx="576072" cy="576072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3623090" wp14:editId="28EDD743">
                  <wp:extent cx="579120" cy="579120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72748" w:rsidRPr="00054450" w:rsidTr="00772748">
        <w:trPr>
          <w:trHeight w:val="936"/>
        </w:trPr>
        <w:tc>
          <w:tcPr>
            <w:tcW w:w="345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E4047" w:rsidRPr="00D6055C" w:rsidRDefault="00DE4047" w:rsidP="00DE40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color w:val="000000"/>
                <w:sz w:val="22"/>
              </w:rPr>
              <w:t>Past HFEs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5CAEB41" wp14:editId="24AFD51C">
                  <wp:extent cx="576072" cy="576072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72748" w:rsidRPr="00054450" w:rsidTr="00772748">
        <w:trPr>
          <w:trHeight w:val="936"/>
        </w:trPr>
        <w:tc>
          <w:tcPr>
            <w:tcW w:w="345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E4047" w:rsidRPr="00D6055C" w:rsidRDefault="00DE4047" w:rsidP="00DE40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color w:val="000000"/>
                <w:sz w:val="22"/>
              </w:rPr>
              <w:t>Rainbow trout abundance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E248F2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03E8380" wp14:editId="49477335">
                  <wp:extent cx="579120" cy="579120"/>
                  <wp:effectExtent l="0" t="0" r="0" b="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E248F2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51BA174" wp14:editId="200DB9E2">
                  <wp:extent cx="579120" cy="579120"/>
                  <wp:effectExtent l="0" t="0" r="0" b="0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72748" w:rsidRPr="00054450" w:rsidTr="00772748">
        <w:trPr>
          <w:trHeight w:val="936"/>
        </w:trPr>
        <w:tc>
          <w:tcPr>
            <w:tcW w:w="345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E4047" w:rsidRPr="00D6055C" w:rsidRDefault="00DE4047" w:rsidP="00DE40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color w:val="000000"/>
                <w:sz w:val="22"/>
              </w:rPr>
              <w:t>Rainbow trout condition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E248F2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AE14659" wp14:editId="5F54A6DC">
                  <wp:extent cx="579120" cy="579120"/>
                  <wp:effectExtent l="0" t="0" r="0" b="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E248F2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D9240BB" wp14:editId="7ECA149B">
                  <wp:extent cx="579120" cy="579120"/>
                  <wp:effectExtent l="0" t="0" r="0" b="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72748" w:rsidRPr="00054450" w:rsidTr="00772748">
        <w:trPr>
          <w:trHeight w:val="936"/>
        </w:trPr>
        <w:tc>
          <w:tcPr>
            <w:tcW w:w="3456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E4047" w:rsidRPr="00D6055C" w:rsidRDefault="00DE4047" w:rsidP="00DE4047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6055C">
              <w:rPr>
                <w:rFonts w:ascii="Arial" w:hAnsi="Arial" w:cs="Arial"/>
                <w:b/>
                <w:color w:val="000000"/>
                <w:sz w:val="22"/>
              </w:rPr>
              <w:t>Riparian vegetation expansion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E4047" w:rsidRDefault="001A0F73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BECC055" wp14:editId="549B6421">
                  <wp:extent cx="576072" cy="576072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E4047" w:rsidRDefault="00DE4047" w:rsidP="00DE404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A30954" w:rsidRDefault="00A30954"/>
    <w:p w:rsidR="00C3637E" w:rsidRDefault="00C3637E">
      <w:pPr>
        <w:sectPr w:rsidR="00C3637E" w:rsidSect="00DE4047">
          <w:pgSz w:w="24480" w:h="15840" w:orient="landscape" w:code="3"/>
          <w:pgMar w:top="1080" w:right="1080" w:bottom="1080" w:left="1080" w:header="720" w:footer="720" w:gutter="0"/>
          <w:cols w:space="720"/>
          <w:docGrid w:linePitch="360"/>
        </w:sectPr>
      </w:pPr>
    </w:p>
    <w:p w:rsidR="00D30A43" w:rsidRPr="003D160F" w:rsidRDefault="00D30A43" w:rsidP="00D30A43">
      <w:pPr>
        <w:pStyle w:val="Heading2"/>
        <w:rPr>
          <w:rFonts w:ascii="Tahoma" w:hAnsi="Tahoma" w:cs="Tahoma"/>
          <w:color w:val="auto"/>
          <w:sz w:val="28"/>
        </w:rPr>
      </w:pPr>
      <w:r>
        <w:rPr>
          <w:rFonts w:ascii="Tahoma" w:hAnsi="Tahoma" w:cs="Tahoma"/>
          <w:color w:val="auto"/>
          <w:sz w:val="28"/>
        </w:rPr>
        <w:t>RIPARIAN VEGETATION</w:t>
      </w:r>
    </w:p>
    <w:tbl>
      <w:tblPr>
        <w:tblStyle w:val="TableGrid"/>
        <w:tblW w:w="11838" w:type="dxa"/>
        <w:tblLayout w:type="fixed"/>
        <w:tblLook w:val="04A0" w:firstRow="1" w:lastRow="0" w:firstColumn="1" w:lastColumn="0" w:noHBand="0" w:noVBand="1"/>
      </w:tblPr>
      <w:tblGrid>
        <w:gridCol w:w="3774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443130" w:rsidRPr="00054450" w:rsidTr="00F94880">
        <w:trPr>
          <w:cantSplit/>
          <w:trHeight w:val="3456"/>
          <w:tblHeader/>
        </w:trPr>
        <w:tc>
          <w:tcPr>
            <w:tcW w:w="3774" w:type="dxa"/>
            <w:tcBorders>
              <w:right w:val="double" w:sz="4" w:space="0" w:color="auto"/>
            </w:tcBorders>
            <w:shd w:val="clear" w:color="auto" w:fill="EEECE1" w:themeFill="background2"/>
            <w:tcMar>
              <w:left w:w="72" w:type="dxa"/>
              <w:right w:w="72" w:type="dxa"/>
            </w:tcMar>
            <w:vAlign w:val="bottom"/>
          </w:tcPr>
          <w:p w:rsidR="00443130" w:rsidRPr="00D8586C" w:rsidRDefault="00443130" w:rsidP="00490088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Resource Characteristic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8"/>
            </w:r>
          </w:p>
          <w:p w:rsidR="00443130" w:rsidRPr="00D8586C" w:rsidRDefault="00443130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43130" w:rsidRPr="00D8586C" w:rsidRDefault="00443130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43130" w:rsidRPr="00D8586C" w:rsidRDefault="00443130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43130" w:rsidRDefault="00443130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43130" w:rsidRDefault="00443130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43130" w:rsidRPr="00D8586C" w:rsidRDefault="00443130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43130" w:rsidRPr="00D8586C" w:rsidRDefault="00443130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43130" w:rsidRPr="00C0523A" w:rsidRDefault="00443130" w:rsidP="004900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 xml:space="preserve">Driver or Constraint 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A"/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443130" w:rsidRPr="009C5C53" w:rsidRDefault="00443130" w:rsidP="00443130">
            <w:pPr>
              <w:ind w:left="113" w:right="113"/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Area of herbaceous marsh habitats</w:t>
            </w:r>
          </w:p>
        </w:tc>
        <w:tc>
          <w:tcPr>
            <w:tcW w:w="1008" w:type="dxa"/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443130" w:rsidRPr="009C5C53" w:rsidRDefault="00443130" w:rsidP="00443130">
            <w:pPr>
              <w:ind w:left="113" w:right="113"/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Area of woody vegetation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443130" w:rsidRPr="009C5C53" w:rsidRDefault="00443130" w:rsidP="00443130">
            <w:pPr>
              <w:ind w:left="113" w:right="113"/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Community heterogeneity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443130" w:rsidRPr="009C5C53" w:rsidRDefault="00443130" w:rsidP="00443130">
            <w:pPr>
              <w:ind w:left="113" w:right="113"/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Functional group cover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443130" w:rsidRPr="009C5C53" w:rsidRDefault="00443130" w:rsidP="00443130">
            <w:pPr>
              <w:ind w:left="113" w:right="113"/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Native to non-native ratio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443130" w:rsidRPr="009C5C53" w:rsidRDefault="00443130" w:rsidP="00443130">
            <w:pPr>
              <w:ind w:left="113" w:right="113"/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Species richness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443130" w:rsidRPr="009C5C53" w:rsidRDefault="00443130" w:rsidP="00443130">
            <w:pPr>
              <w:ind w:left="113" w:right="113"/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Total vegetation cover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443130" w:rsidRPr="009C5C53" w:rsidRDefault="00443130" w:rsidP="00443130">
            <w:pPr>
              <w:ind w:left="113" w:right="113"/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Vegetation structure (vertical layering)</w:t>
            </w:r>
          </w:p>
        </w:tc>
      </w:tr>
      <w:tr w:rsidR="00B66381" w:rsidRPr="00054450" w:rsidTr="00F94880">
        <w:trPr>
          <w:trHeight w:val="936"/>
        </w:trPr>
        <w:tc>
          <w:tcPr>
            <w:tcW w:w="3774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66381" w:rsidRPr="009C5C53" w:rsidRDefault="00B66381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Base flows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66381" w:rsidRDefault="00661A16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239C459" wp14:editId="6D2E5063">
                  <wp:extent cx="573405" cy="5734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661A16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4CEDFCD" wp14:editId="2F6C7C70">
                  <wp:extent cx="573405" cy="57340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661A16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FEE9AAB" wp14:editId="2FB084FD">
                  <wp:extent cx="573405" cy="5734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661A16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1EAA2EC" wp14:editId="4178F660">
                  <wp:extent cx="573405" cy="57340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81" w:rsidRPr="00054450" w:rsidTr="00F94880">
        <w:trPr>
          <w:trHeight w:val="936"/>
        </w:trPr>
        <w:tc>
          <w:tcPr>
            <w:tcW w:w="3774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66381" w:rsidRPr="009C5C53" w:rsidRDefault="00B66381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Harvesting by beaver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7068AF2" wp14:editId="010D56E9">
                  <wp:extent cx="573405" cy="57340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66381" w:rsidRPr="00054450" w:rsidTr="00F94880">
        <w:trPr>
          <w:trHeight w:val="936"/>
        </w:trPr>
        <w:tc>
          <w:tcPr>
            <w:tcW w:w="3774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66381" w:rsidRPr="009C5C53" w:rsidRDefault="00B66381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Inundation disturbance interval and timing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FBE3A6B" wp14:editId="2FD3F71C">
                  <wp:extent cx="573405" cy="57340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1BBB7A6" wp14:editId="49814A46">
                  <wp:extent cx="573405" cy="57340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66381" w:rsidRPr="00054450" w:rsidTr="00F94880">
        <w:trPr>
          <w:trHeight w:val="936"/>
        </w:trPr>
        <w:tc>
          <w:tcPr>
            <w:tcW w:w="3774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66381" w:rsidRPr="009C5C53" w:rsidRDefault="00B66381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Magnitude and duration of floods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381" w:rsidRDefault="00661A16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4EE2D0D" wp14:editId="60431A78">
                  <wp:extent cx="573405" cy="5734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66381" w:rsidRDefault="00661A16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95B6A21" wp14:editId="1303231F">
                  <wp:extent cx="573405" cy="57340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661A16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A671966" wp14:editId="604666A6">
                  <wp:extent cx="573405" cy="5734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661A16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7DCCD3E" wp14:editId="3CBA7C52">
                  <wp:extent cx="573405" cy="57340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940237D" wp14:editId="0C9E5A1D">
                  <wp:extent cx="573405" cy="57340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81" w:rsidRPr="00054450" w:rsidTr="00F94880">
        <w:trPr>
          <w:trHeight w:val="936"/>
        </w:trPr>
        <w:tc>
          <w:tcPr>
            <w:tcW w:w="3774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66381" w:rsidRPr="009C5C53" w:rsidRDefault="00B66381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Past vegetation restoration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27405CE" wp14:editId="480F9B5C">
                  <wp:extent cx="573405" cy="57340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9C7E500" wp14:editId="24A8FCE8">
                  <wp:extent cx="573405" cy="573405"/>
                  <wp:effectExtent l="0" t="0" r="0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1FB03D6" wp14:editId="15CEDB06">
                  <wp:extent cx="573405" cy="57340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BB52416" wp14:editId="2F364599">
                  <wp:extent cx="573405" cy="573405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018BDBF" wp14:editId="603426F2">
                  <wp:extent cx="573405" cy="573405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BC6F498" wp14:editId="2AA24D87">
                  <wp:extent cx="573405" cy="573405"/>
                  <wp:effectExtent l="0" t="0" r="0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F84F382" wp14:editId="1A7E964C">
                  <wp:extent cx="573405" cy="573405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558B3CF" wp14:editId="36F6C9A4">
                  <wp:extent cx="573405" cy="573405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81" w:rsidRPr="00054450" w:rsidTr="00F94880">
        <w:trPr>
          <w:trHeight w:val="936"/>
        </w:trPr>
        <w:tc>
          <w:tcPr>
            <w:tcW w:w="3774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66381" w:rsidRPr="009C5C53" w:rsidRDefault="00B66381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Proportion of silt in substrate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8CCED6C" wp14:editId="78BD22F8">
                  <wp:extent cx="573405" cy="57340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66381" w:rsidRPr="00054450" w:rsidTr="00F94880">
        <w:trPr>
          <w:trHeight w:val="936"/>
        </w:trPr>
        <w:tc>
          <w:tcPr>
            <w:tcW w:w="3774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66381" w:rsidRPr="009C5C53" w:rsidRDefault="00B66381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Sediment erosion/deposition disturbance interval and timing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628393A" wp14:editId="202824DD">
                  <wp:extent cx="573405" cy="57340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F1AEE01" wp14:editId="07296D4A">
                  <wp:extent cx="573405" cy="57340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66381" w:rsidRPr="00054450" w:rsidTr="00F94880">
        <w:trPr>
          <w:trHeight w:val="936"/>
        </w:trPr>
        <w:tc>
          <w:tcPr>
            <w:tcW w:w="3774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B66381" w:rsidRPr="009C5C53" w:rsidRDefault="00B66381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9C5C53">
              <w:rPr>
                <w:rFonts w:ascii="Arial" w:hAnsi="Arial" w:cs="Arial"/>
                <w:b/>
                <w:color w:val="000000"/>
                <w:sz w:val="22"/>
              </w:rPr>
              <w:t>Tamarisk beetle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7908D0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207D80F" wp14:editId="41F88154">
                  <wp:extent cx="573405" cy="57340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B66381" w:rsidRDefault="00B66381" w:rsidP="00B66381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A30954" w:rsidRDefault="00A30954"/>
    <w:p w:rsidR="006A54DB" w:rsidRDefault="006A54DB">
      <w:pPr>
        <w:spacing w:line="276" w:lineRule="auto"/>
      </w:pPr>
      <w:r>
        <w:br w:type="page"/>
      </w:r>
    </w:p>
    <w:p w:rsidR="006A54DB" w:rsidRPr="003D160F" w:rsidRDefault="006A54DB" w:rsidP="006A54DB">
      <w:pPr>
        <w:pStyle w:val="Heading2"/>
        <w:rPr>
          <w:rFonts w:ascii="Tahoma" w:hAnsi="Tahoma" w:cs="Tahoma"/>
          <w:color w:val="auto"/>
          <w:sz w:val="28"/>
        </w:rPr>
      </w:pPr>
      <w:r>
        <w:rPr>
          <w:rFonts w:ascii="Tahoma" w:hAnsi="Tahoma" w:cs="Tahoma"/>
          <w:color w:val="auto"/>
          <w:sz w:val="28"/>
        </w:rPr>
        <w:t>SEDIMENT</w:t>
      </w:r>
    </w:p>
    <w:tbl>
      <w:tblPr>
        <w:tblStyle w:val="TableGrid"/>
        <w:tblW w:w="8061" w:type="dxa"/>
        <w:tblLayout w:type="fixed"/>
        <w:tblLook w:val="04A0" w:firstRow="1" w:lastRow="0" w:firstColumn="1" w:lastColumn="0" w:noHBand="0" w:noVBand="1"/>
      </w:tblPr>
      <w:tblGrid>
        <w:gridCol w:w="4029"/>
        <w:gridCol w:w="1008"/>
        <w:gridCol w:w="1008"/>
        <w:gridCol w:w="1008"/>
        <w:gridCol w:w="1008"/>
      </w:tblGrid>
      <w:tr w:rsidR="00FA3964" w:rsidRPr="00054450" w:rsidTr="00F94880">
        <w:trPr>
          <w:cantSplit/>
          <w:trHeight w:val="4752"/>
          <w:tblHeader/>
        </w:trPr>
        <w:tc>
          <w:tcPr>
            <w:tcW w:w="4029" w:type="dxa"/>
            <w:tcBorders>
              <w:right w:val="double" w:sz="4" w:space="0" w:color="auto"/>
            </w:tcBorders>
            <w:shd w:val="clear" w:color="auto" w:fill="EEECE1" w:themeFill="background2"/>
            <w:tcMar>
              <w:left w:w="72" w:type="dxa"/>
              <w:right w:w="72" w:type="dxa"/>
            </w:tcMar>
            <w:vAlign w:val="bottom"/>
          </w:tcPr>
          <w:p w:rsidR="00FA3964" w:rsidRPr="00D8586C" w:rsidRDefault="00FA3964" w:rsidP="00490088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Resource Characteristic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8"/>
            </w:r>
          </w:p>
          <w:p w:rsidR="00FA3964" w:rsidRPr="00D8586C" w:rsidRDefault="00FA396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A3964" w:rsidRPr="00D8586C" w:rsidRDefault="00FA396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A3964" w:rsidRDefault="00FA396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A3964" w:rsidRDefault="00FA396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A3964" w:rsidRDefault="00FA396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A3964" w:rsidRDefault="00FA396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A3964" w:rsidRDefault="00FA396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A3964" w:rsidRPr="00D8586C" w:rsidRDefault="00FA396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A3964" w:rsidRPr="00D8586C" w:rsidRDefault="00FA396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A3964" w:rsidRPr="00D8586C" w:rsidRDefault="00FA396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FA3964" w:rsidRPr="00C0523A" w:rsidRDefault="00FA3964" w:rsidP="004900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 xml:space="preserve">Driver or Constraint 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A"/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FA3964" w:rsidRPr="00FA3964" w:rsidRDefault="00FA3964" w:rsidP="00FA3964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A3964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Availability of sand for </w:t>
            </w:r>
            <w:proofErr w:type="spellStart"/>
            <w:r w:rsidRPr="00FA3964">
              <w:rPr>
                <w:rFonts w:ascii="Arial" w:hAnsi="Arial" w:cs="Arial"/>
                <w:b/>
                <w:bCs/>
                <w:color w:val="000000"/>
                <w:sz w:val="22"/>
              </w:rPr>
              <w:t>aoelian</w:t>
            </w:r>
            <w:proofErr w:type="spellEnd"/>
            <w:r w:rsidRPr="00FA3964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transport in support of archeological site preservation</w:t>
            </w:r>
          </w:p>
        </w:tc>
        <w:tc>
          <w:tcPr>
            <w:tcW w:w="1008" w:type="dxa"/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FA3964" w:rsidRPr="00FA3964" w:rsidRDefault="00FA3964" w:rsidP="00FA3964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A3964">
              <w:rPr>
                <w:rFonts w:ascii="Arial" w:hAnsi="Arial" w:cs="Arial"/>
                <w:b/>
                <w:bCs/>
                <w:color w:val="000000"/>
                <w:sz w:val="22"/>
              </w:rPr>
              <w:t>Campsite area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FA3964" w:rsidRPr="00FA3964" w:rsidRDefault="00FA3964" w:rsidP="00FA3964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A3964">
              <w:rPr>
                <w:rFonts w:ascii="Arial" w:hAnsi="Arial" w:cs="Arial"/>
                <w:b/>
                <w:bCs/>
                <w:color w:val="000000"/>
                <w:sz w:val="22"/>
              </w:rPr>
              <w:t>Sand storage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FA3964" w:rsidRPr="00FA3964" w:rsidRDefault="00FA3964" w:rsidP="00FA3964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FA3964">
              <w:rPr>
                <w:rFonts w:ascii="Arial" w:hAnsi="Arial" w:cs="Arial"/>
                <w:b/>
                <w:bCs/>
                <w:color w:val="000000"/>
                <w:sz w:val="22"/>
              </w:rPr>
              <w:t>Sandbar volume</w:t>
            </w:r>
          </w:p>
        </w:tc>
      </w:tr>
      <w:tr w:rsidR="00D8797D" w:rsidRPr="00054450" w:rsidTr="00F94880">
        <w:trPr>
          <w:trHeight w:val="936"/>
        </w:trPr>
        <w:tc>
          <w:tcPr>
            <w:tcW w:w="4029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8797D" w:rsidRPr="00D8797D" w:rsidRDefault="00D8797D" w:rsidP="00D8797D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8797D">
              <w:rPr>
                <w:rFonts w:ascii="Arial" w:hAnsi="Arial" w:cs="Arial"/>
                <w:b/>
                <w:color w:val="000000"/>
                <w:sz w:val="22"/>
              </w:rPr>
              <w:t>Annual release volume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97D" w:rsidRDefault="00D8797D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8797D" w:rsidRDefault="00D8797D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E835507" wp14:editId="4F61B88C">
                  <wp:extent cx="576072" cy="576072"/>
                  <wp:effectExtent l="0" t="0" r="0" b="0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8797D" w:rsidRDefault="00D8797D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8797D" w:rsidRPr="00054450" w:rsidTr="00F94880">
        <w:trPr>
          <w:trHeight w:val="936"/>
        </w:trPr>
        <w:tc>
          <w:tcPr>
            <w:tcW w:w="4029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8797D" w:rsidRPr="00D8797D" w:rsidRDefault="00D8797D" w:rsidP="00D8797D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8797D">
              <w:rPr>
                <w:rFonts w:ascii="Arial" w:hAnsi="Arial" w:cs="Arial"/>
                <w:b/>
                <w:color w:val="000000"/>
                <w:sz w:val="22"/>
              </w:rPr>
              <w:t>Short duration high flows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500BEFC" wp14:editId="68ABA9C1">
                  <wp:extent cx="574040" cy="574040"/>
                  <wp:effectExtent l="0" t="0" r="0" b="0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C9C33A5" wp14:editId="2F761550">
                  <wp:extent cx="576072" cy="576072"/>
                  <wp:effectExtent l="0" t="0" r="0" b="0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01C65C4" wp14:editId="3C7909E3">
                  <wp:extent cx="576072" cy="576072"/>
                  <wp:effectExtent l="0" t="0" r="0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0A7D22B5" wp14:editId="7DA93A0A">
                  <wp:extent cx="576072" cy="576072"/>
                  <wp:effectExtent l="0" t="0" r="0" b="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97D" w:rsidRPr="00054450" w:rsidTr="00F94880">
        <w:trPr>
          <w:trHeight w:val="936"/>
        </w:trPr>
        <w:tc>
          <w:tcPr>
            <w:tcW w:w="4029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8797D" w:rsidRPr="00D8797D" w:rsidRDefault="00D8797D" w:rsidP="00D8797D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8797D">
              <w:rPr>
                <w:rFonts w:ascii="Arial" w:hAnsi="Arial" w:cs="Arial"/>
                <w:b/>
                <w:color w:val="000000"/>
                <w:sz w:val="22"/>
              </w:rPr>
              <w:t>Sustained high flows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A2A9CBE" wp14:editId="2FCC11E5">
                  <wp:extent cx="574040" cy="574040"/>
                  <wp:effectExtent l="0" t="0" r="0" b="0"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2D7551C" wp14:editId="59E8E19F">
                  <wp:extent cx="574040" cy="574040"/>
                  <wp:effectExtent l="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624716B" wp14:editId="4F1FFBD9">
                  <wp:extent cx="576072" cy="576072"/>
                  <wp:effectExtent l="0" t="0" r="0" b="0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90D95D7" wp14:editId="393A230F">
                  <wp:extent cx="574040" cy="574040"/>
                  <wp:effectExtent l="0" t="0" r="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97D" w:rsidRPr="00054450" w:rsidTr="00F94880">
        <w:trPr>
          <w:trHeight w:val="936"/>
        </w:trPr>
        <w:tc>
          <w:tcPr>
            <w:tcW w:w="4029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8797D" w:rsidRPr="00D8797D" w:rsidRDefault="00D8797D" w:rsidP="00D8797D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8797D">
              <w:rPr>
                <w:rFonts w:ascii="Arial" w:hAnsi="Arial" w:cs="Arial"/>
                <w:b/>
                <w:color w:val="000000"/>
                <w:sz w:val="22"/>
              </w:rPr>
              <w:t>Sustained low flows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97D" w:rsidRDefault="00D8797D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373D590" wp14:editId="5DD4B17A">
                  <wp:extent cx="576072" cy="576072"/>
                  <wp:effectExtent l="0" t="0" r="0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3A9900E" wp14:editId="5B0830CA">
                  <wp:extent cx="576072" cy="576072"/>
                  <wp:effectExtent l="0" t="0" r="0" b="0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444AF11" wp14:editId="39FCF86B">
                  <wp:extent cx="576072" cy="576072"/>
                  <wp:effectExtent l="0" t="0" r="0" b="0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97D" w:rsidRPr="00054450" w:rsidTr="00F94880">
        <w:trPr>
          <w:trHeight w:val="936"/>
        </w:trPr>
        <w:tc>
          <w:tcPr>
            <w:tcW w:w="4029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8797D" w:rsidRPr="00D8797D" w:rsidRDefault="00D8797D" w:rsidP="00D8797D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8797D">
              <w:rPr>
                <w:rFonts w:ascii="Arial" w:hAnsi="Arial" w:cs="Arial"/>
                <w:b/>
                <w:color w:val="000000"/>
                <w:sz w:val="22"/>
              </w:rPr>
              <w:t>Vegetation expansion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851D93D" wp14:editId="2707E1C3">
                  <wp:extent cx="574040" cy="574040"/>
                  <wp:effectExtent l="0" t="0" r="0" b="0"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46CBF31" wp14:editId="0AEFB457">
                  <wp:extent cx="576072" cy="576072"/>
                  <wp:effectExtent l="0" t="0" r="0" b="0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8797D" w:rsidRDefault="00D8797D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8797D" w:rsidRDefault="00D8797D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8797D" w:rsidRPr="00054450" w:rsidTr="00F94880">
        <w:trPr>
          <w:trHeight w:val="936"/>
        </w:trPr>
        <w:tc>
          <w:tcPr>
            <w:tcW w:w="4029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D8797D" w:rsidRPr="00D8797D" w:rsidRDefault="00D8797D" w:rsidP="00D8797D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D8797D">
              <w:rPr>
                <w:rFonts w:ascii="Arial" w:hAnsi="Arial" w:cs="Arial"/>
                <w:b/>
                <w:color w:val="000000"/>
                <w:sz w:val="22"/>
              </w:rPr>
              <w:t>Vegetation loss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18635A4" wp14:editId="54C4ADE4">
                  <wp:extent cx="574040" cy="574040"/>
                  <wp:effectExtent l="0" t="0" r="0" b="0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D8797D" w:rsidRDefault="002F6199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84FF173" wp14:editId="4DEE98A6">
                  <wp:extent cx="576072" cy="576072"/>
                  <wp:effectExtent l="0" t="0" r="0" b="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D8797D" w:rsidRDefault="00D8797D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D8797D" w:rsidRDefault="00D8797D" w:rsidP="00D8797D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6A54DB" w:rsidRDefault="006A54DB" w:rsidP="006A54DB"/>
    <w:p w:rsidR="004F2CA3" w:rsidRDefault="004F2CA3">
      <w:pPr>
        <w:spacing w:line="276" w:lineRule="auto"/>
      </w:pPr>
      <w:r>
        <w:br w:type="page"/>
      </w:r>
    </w:p>
    <w:p w:rsidR="004F2CA3" w:rsidRPr="003D160F" w:rsidRDefault="004F2CA3" w:rsidP="004F2CA3">
      <w:pPr>
        <w:pStyle w:val="Heading2"/>
        <w:rPr>
          <w:rFonts w:ascii="Tahoma" w:hAnsi="Tahoma" w:cs="Tahoma"/>
          <w:color w:val="auto"/>
          <w:sz w:val="28"/>
        </w:rPr>
      </w:pPr>
      <w:r>
        <w:rPr>
          <w:rFonts w:ascii="Tahoma" w:hAnsi="Tahoma" w:cs="Tahoma"/>
          <w:color w:val="auto"/>
          <w:sz w:val="28"/>
        </w:rPr>
        <w:t>WATER QUALITY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4032"/>
        <w:gridCol w:w="1008"/>
        <w:gridCol w:w="1008"/>
        <w:gridCol w:w="1008"/>
        <w:gridCol w:w="1008"/>
        <w:gridCol w:w="1008"/>
        <w:gridCol w:w="1008"/>
        <w:gridCol w:w="1008"/>
      </w:tblGrid>
      <w:tr w:rsidR="004C0C44" w:rsidRPr="00054450" w:rsidTr="00F94880">
        <w:trPr>
          <w:cantSplit/>
          <w:trHeight w:val="4752"/>
          <w:tblHeader/>
        </w:trPr>
        <w:tc>
          <w:tcPr>
            <w:tcW w:w="4032" w:type="dxa"/>
            <w:tcBorders>
              <w:right w:val="double" w:sz="4" w:space="0" w:color="auto"/>
            </w:tcBorders>
            <w:shd w:val="clear" w:color="auto" w:fill="EEECE1" w:themeFill="background2"/>
            <w:tcMar>
              <w:left w:w="72" w:type="dxa"/>
              <w:right w:w="72" w:type="dxa"/>
            </w:tcMar>
            <w:vAlign w:val="bottom"/>
          </w:tcPr>
          <w:p w:rsidR="004C0C44" w:rsidRPr="00D8586C" w:rsidRDefault="004C0C44" w:rsidP="00490088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>Resource Characteristic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8"/>
            </w:r>
          </w:p>
          <w:p w:rsidR="004C0C44" w:rsidRPr="00D8586C" w:rsidRDefault="004C0C4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C0C44" w:rsidRPr="00D8586C" w:rsidRDefault="004C0C4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C0C44" w:rsidRDefault="004C0C4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C0C44" w:rsidRDefault="004C0C4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C0C44" w:rsidRDefault="004C0C4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C0C44" w:rsidRDefault="004C0C4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C0C44" w:rsidRDefault="004C0C4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C0C44" w:rsidRPr="00D8586C" w:rsidRDefault="004C0C4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C0C44" w:rsidRPr="00D8586C" w:rsidRDefault="004C0C4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C0C44" w:rsidRPr="00D8586C" w:rsidRDefault="004C0C44" w:rsidP="0049008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:rsidR="004C0C44" w:rsidRPr="00C0523A" w:rsidRDefault="004C0C44" w:rsidP="004900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586C">
              <w:rPr>
                <w:rFonts w:ascii="Arial" w:hAnsi="Arial" w:cs="Arial"/>
                <w:b/>
                <w:sz w:val="22"/>
                <w:szCs w:val="20"/>
              </w:rPr>
              <w:t xml:space="preserve">Driver or Constraint </w:t>
            </w:r>
            <w:r w:rsidRPr="00D8586C">
              <w:rPr>
                <w:rFonts w:ascii="Arial" w:hAnsi="Arial" w:cs="Arial"/>
                <w:b/>
                <w:sz w:val="22"/>
                <w:szCs w:val="20"/>
              </w:rPr>
              <w:sym w:font="Wingdings" w:char="F0EA"/>
            </w:r>
          </w:p>
        </w:tc>
        <w:tc>
          <w:tcPr>
            <w:tcW w:w="1008" w:type="dxa"/>
            <w:tcBorders>
              <w:left w:val="doub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4C0C44" w:rsidRPr="004C0C44" w:rsidRDefault="004C0C44" w:rsidP="004C0C44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C0C44">
              <w:rPr>
                <w:rFonts w:ascii="Arial" w:hAnsi="Arial" w:cs="Arial"/>
                <w:b/>
                <w:bCs/>
                <w:color w:val="000000"/>
                <w:sz w:val="22"/>
              </w:rPr>
              <w:t>GCD outflow concentrations of dissolved oxygen</w:t>
            </w:r>
          </w:p>
        </w:tc>
        <w:tc>
          <w:tcPr>
            <w:tcW w:w="1008" w:type="dxa"/>
            <w:shd w:val="clear" w:color="auto" w:fill="EEECE1" w:themeFill="background2"/>
            <w:tcMar>
              <w:left w:w="0" w:type="dxa"/>
              <w:right w:w="0" w:type="dxa"/>
            </w:tcMar>
            <w:textDirection w:val="btLr"/>
            <w:vAlign w:val="center"/>
          </w:tcPr>
          <w:p w:rsidR="004C0C44" w:rsidRPr="004C0C44" w:rsidRDefault="004C0C44" w:rsidP="004C0C44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C0C44">
              <w:rPr>
                <w:rFonts w:ascii="Arial" w:hAnsi="Arial" w:cs="Arial"/>
                <w:b/>
                <w:bCs/>
                <w:color w:val="000000"/>
                <w:sz w:val="22"/>
              </w:rPr>
              <w:t>GCD outflow concentrations of metals (e.g., selenium, mercury, uranium, etc.)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4C0C44" w:rsidRPr="004C0C44" w:rsidRDefault="004C0C44" w:rsidP="004C0C44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C0C44">
              <w:rPr>
                <w:rFonts w:ascii="Arial" w:hAnsi="Arial" w:cs="Arial"/>
                <w:b/>
                <w:bCs/>
                <w:color w:val="000000"/>
                <w:sz w:val="22"/>
              </w:rPr>
              <w:t>GCD outflow concentrations of nutrients (e.g., phosphorous, nitrogen)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4C0C44" w:rsidRPr="004C0C44" w:rsidRDefault="004C0C44" w:rsidP="004C0C44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C0C44">
              <w:rPr>
                <w:rFonts w:ascii="Arial" w:hAnsi="Arial" w:cs="Arial"/>
                <w:b/>
                <w:bCs/>
                <w:color w:val="000000"/>
                <w:sz w:val="22"/>
              </w:rPr>
              <w:t>GCD outflow concentrations of phytoplankton, zooplankton, chlorophyll a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4C0C44" w:rsidRPr="004C0C44" w:rsidRDefault="004C0C44" w:rsidP="004C0C44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C0C44">
              <w:rPr>
                <w:rFonts w:ascii="Arial" w:hAnsi="Arial" w:cs="Arial"/>
                <w:b/>
                <w:bCs/>
                <w:color w:val="000000"/>
                <w:sz w:val="22"/>
              </w:rPr>
              <w:t>GCD outflow salinity, TDS, specific conductance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4C0C44" w:rsidRPr="004C0C44" w:rsidRDefault="004C0C44" w:rsidP="004C0C44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C0C44">
              <w:rPr>
                <w:rFonts w:ascii="Arial" w:hAnsi="Arial" w:cs="Arial"/>
                <w:b/>
                <w:bCs/>
                <w:color w:val="000000"/>
                <w:sz w:val="22"/>
              </w:rPr>
              <w:t>GCD outflow temperature</w:t>
            </w:r>
          </w:p>
        </w:tc>
        <w:tc>
          <w:tcPr>
            <w:tcW w:w="1008" w:type="dxa"/>
            <w:shd w:val="clear" w:color="auto" w:fill="EEECE1" w:themeFill="background2"/>
            <w:textDirection w:val="btLr"/>
            <w:vAlign w:val="center"/>
          </w:tcPr>
          <w:p w:rsidR="004C0C44" w:rsidRPr="004C0C44" w:rsidRDefault="004C0C44" w:rsidP="004C0C44">
            <w:pPr>
              <w:ind w:left="113" w:right="113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4C0C44">
              <w:rPr>
                <w:rFonts w:ascii="Arial" w:hAnsi="Arial" w:cs="Arial"/>
                <w:b/>
                <w:bCs/>
                <w:color w:val="000000"/>
                <w:sz w:val="22"/>
              </w:rPr>
              <w:t>GCD outflow turbidity/sediment load</w:t>
            </w:r>
          </w:p>
        </w:tc>
      </w:tr>
      <w:tr w:rsidR="00884A62" w:rsidRPr="00054450" w:rsidTr="00F94880">
        <w:trPr>
          <w:trHeight w:val="936"/>
        </w:trPr>
        <w:tc>
          <w:tcPr>
            <w:tcW w:w="403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84A62" w:rsidRPr="00884A62" w:rsidRDefault="00884A62" w:rsidP="00884A62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84A62">
              <w:rPr>
                <w:rFonts w:ascii="Arial" w:hAnsi="Arial" w:cs="Arial"/>
                <w:b/>
                <w:color w:val="000000"/>
                <w:sz w:val="22"/>
              </w:rPr>
              <w:t>Lake Powell biological oxygen demand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F472EE3" wp14:editId="58DE8385">
                  <wp:extent cx="573405" cy="573405"/>
                  <wp:effectExtent l="0" t="0" r="0" b="0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84A62" w:rsidRPr="00054450" w:rsidTr="00F94880">
        <w:trPr>
          <w:trHeight w:val="936"/>
        </w:trPr>
        <w:tc>
          <w:tcPr>
            <w:tcW w:w="403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84A62" w:rsidRPr="00884A62" w:rsidRDefault="00884A62" w:rsidP="00884A62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84A62">
              <w:rPr>
                <w:rFonts w:ascii="Arial" w:hAnsi="Arial" w:cs="Arial"/>
                <w:b/>
                <w:color w:val="000000"/>
                <w:sz w:val="22"/>
              </w:rPr>
              <w:t>Lake Powell chemical oxygen demand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BC6CBBE" wp14:editId="44832E43">
                  <wp:extent cx="573405" cy="573405"/>
                  <wp:effectExtent l="0" t="0" r="0" b="0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84A62" w:rsidRPr="00054450" w:rsidTr="00F94880">
        <w:trPr>
          <w:trHeight w:val="936"/>
        </w:trPr>
        <w:tc>
          <w:tcPr>
            <w:tcW w:w="403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84A62" w:rsidRPr="00884A62" w:rsidRDefault="00884A62" w:rsidP="00884A62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84A62">
              <w:rPr>
                <w:rFonts w:ascii="Arial" w:hAnsi="Arial" w:cs="Arial"/>
                <w:b/>
                <w:color w:val="000000"/>
                <w:sz w:val="22"/>
              </w:rPr>
              <w:t>Lake Powell inflow dynamics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D6E1D9B" wp14:editId="6472A025">
                  <wp:extent cx="576072" cy="576072"/>
                  <wp:effectExtent l="0" t="0" r="0" b="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C76874E" wp14:editId="0A318957">
                  <wp:extent cx="573405" cy="573405"/>
                  <wp:effectExtent l="0" t="0" r="0" b="0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296E8574" wp14:editId="10028B7C">
                  <wp:extent cx="573405" cy="573405"/>
                  <wp:effectExtent l="0" t="0" r="0" b="0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CADCD71" wp14:editId="42AF4723">
                  <wp:extent cx="576072" cy="576072"/>
                  <wp:effectExtent l="0" t="0" r="0" b="0"/>
                  <wp:docPr id="420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A62" w:rsidRPr="00054450" w:rsidTr="00F94880">
        <w:trPr>
          <w:trHeight w:val="936"/>
        </w:trPr>
        <w:tc>
          <w:tcPr>
            <w:tcW w:w="403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84A62" w:rsidRPr="00884A62" w:rsidRDefault="00884A62" w:rsidP="00884A62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84A62">
              <w:rPr>
                <w:rFonts w:ascii="Arial" w:hAnsi="Arial" w:cs="Arial"/>
                <w:b/>
                <w:color w:val="000000"/>
                <w:sz w:val="22"/>
              </w:rPr>
              <w:t>Lake Powell inflow: spring runoff or baseflow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4822E0F" wp14:editId="012DC494">
                  <wp:extent cx="576072" cy="576072"/>
                  <wp:effectExtent l="0" t="0" r="0" b="0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3DB0E0C" wp14:editId="15B6C99D">
                  <wp:extent cx="576072" cy="576072"/>
                  <wp:effectExtent l="0" t="0" r="0" b="0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84A62" w:rsidRPr="00054450" w:rsidTr="00F94880">
        <w:trPr>
          <w:trHeight w:val="936"/>
        </w:trPr>
        <w:tc>
          <w:tcPr>
            <w:tcW w:w="403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84A62" w:rsidRPr="00884A62" w:rsidRDefault="00884A62" w:rsidP="00884A62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84A62">
              <w:rPr>
                <w:rFonts w:ascii="Arial" w:hAnsi="Arial" w:cs="Arial"/>
                <w:b/>
                <w:color w:val="000000"/>
                <w:sz w:val="22"/>
              </w:rPr>
              <w:t>Lake Powell nutrient concentrations (e.g., phosphorous, nitrogen)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739CDE3" wp14:editId="0F9C69E4">
                  <wp:extent cx="573405" cy="573405"/>
                  <wp:effectExtent l="0" t="0" r="0" b="0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84A62" w:rsidRPr="00054450" w:rsidTr="00F94880">
        <w:trPr>
          <w:trHeight w:val="936"/>
        </w:trPr>
        <w:tc>
          <w:tcPr>
            <w:tcW w:w="403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84A62" w:rsidRPr="00884A62" w:rsidRDefault="00884A62" w:rsidP="00884A62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84A62">
              <w:rPr>
                <w:rFonts w:ascii="Arial" w:hAnsi="Arial" w:cs="Arial"/>
                <w:b/>
                <w:color w:val="000000"/>
                <w:sz w:val="22"/>
              </w:rPr>
              <w:t>Lake Powell thermal stratification regime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D46934E" wp14:editId="578DDF31">
                  <wp:extent cx="573405" cy="573405"/>
                  <wp:effectExtent l="0" t="0" r="0" b="0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78B83C0E" wp14:editId="4EE4DC72">
                  <wp:extent cx="573405" cy="573405"/>
                  <wp:effectExtent l="0" t="0" r="0" b="0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CE9E8E4" wp14:editId="749846BF">
                  <wp:extent cx="573405" cy="573405"/>
                  <wp:effectExtent l="0" t="0" r="0" b="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0DEF803" wp14:editId="54DD50D9">
                  <wp:extent cx="573405" cy="573405"/>
                  <wp:effectExtent l="0" t="0" r="0" b="0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97372CB" wp14:editId="6D07A70A">
                  <wp:extent cx="576072" cy="576072"/>
                  <wp:effectExtent l="0" t="0" r="0" b="0"/>
                  <wp:docPr id="422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9A02DE8" wp14:editId="710E001C">
                  <wp:extent cx="573405" cy="573405"/>
                  <wp:effectExtent l="0" t="0" r="0" b="0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4127226A" wp14:editId="15601A3F">
                  <wp:extent cx="576072" cy="576072"/>
                  <wp:effectExtent l="0" t="0" r="0" b="0"/>
                  <wp:docPr id="423" name="Pictur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A62" w:rsidRPr="00054450" w:rsidTr="00F94880">
        <w:trPr>
          <w:trHeight w:val="936"/>
        </w:trPr>
        <w:tc>
          <w:tcPr>
            <w:tcW w:w="403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84A62" w:rsidRPr="00884A62" w:rsidRDefault="00884A62" w:rsidP="00884A62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84A62">
              <w:rPr>
                <w:rFonts w:ascii="Arial" w:hAnsi="Arial" w:cs="Arial"/>
                <w:b/>
                <w:color w:val="000000"/>
                <w:sz w:val="22"/>
              </w:rPr>
              <w:t>Lake Powell water clarity/turbidity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08BE49B" wp14:editId="01CDE78D">
                  <wp:extent cx="573405" cy="573405"/>
                  <wp:effectExtent l="0" t="0" r="0" b="0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008" w:type="dxa"/>
            <w:vAlign w:val="center"/>
          </w:tcPr>
          <w:p w:rsidR="00884A62" w:rsidRDefault="00884A62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884A62" w:rsidRPr="00054450" w:rsidTr="00F94880">
        <w:trPr>
          <w:trHeight w:val="936"/>
        </w:trPr>
        <w:tc>
          <w:tcPr>
            <w:tcW w:w="4032" w:type="dxa"/>
            <w:tcBorders>
              <w:right w:val="double" w:sz="4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884A62" w:rsidRPr="00884A62" w:rsidRDefault="00884A62" w:rsidP="00884A62">
            <w:pPr>
              <w:rPr>
                <w:rFonts w:ascii="Arial" w:hAnsi="Arial" w:cs="Arial"/>
                <w:b/>
                <w:color w:val="000000"/>
                <w:sz w:val="22"/>
              </w:rPr>
            </w:pPr>
            <w:r w:rsidRPr="00884A62">
              <w:rPr>
                <w:rFonts w:ascii="Arial" w:hAnsi="Arial" w:cs="Arial"/>
                <w:b/>
                <w:color w:val="000000"/>
                <w:sz w:val="22"/>
              </w:rPr>
              <w:t>Lake Powell water surface elevation (high versus low)</w:t>
            </w:r>
          </w:p>
        </w:tc>
        <w:tc>
          <w:tcPr>
            <w:tcW w:w="1008" w:type="dxa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8352BC4" wp14:editId="0ADCDC3E">
                  <wp:extent cx="573405" cy="573405"/>
                  <wp:effectExtent l="0" t="0" r="0" b="0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55F9E86D" wp14:editId="6F567663">
                  <wp:extent cx="573405" cy="573405"/>
                  <wp:effectExtent l="0" t="0" r="0" b="0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6308972B" wp14:editId="5B9C3957">
                  <wp:extent cx="573405" cy="573405"/>
                  <wp:effectExtent l="0" t="0" r="0" b="0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350ADF4" wp14:editId="192E19F9">
                  <wp:extent cx="573405" cy="573405"/>
                  <wp:effectExtent l="0" t="0" r="0" b="0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8A71F01" wp14:editId="5E5D3005">
                  <wp:extent cx="573405" cy="573405"/>
                  <wp:effectExtent l="0" t="0" r="0" b="0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380814AC" wp14:editId="290DD0B2">
                  <wp:extent cx="576072" cy="576072"/>
                  <wp:effectExtent l="0" t="0" r="0" b="0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vAlign w:val="center"/>
          </w:tcPr>
          <w:p w:rsidR="00884A62" w:rsidRDefault="00490088" w:rsidP="00884A62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drawing>
                <wp:inline distT="0" distB="0" distL="0" distR="0" wp14:anchorId="120BF7B6" wp14:editId="702AB9AF">
                  <wp:extent cx="576072" cy="576072"/>
                  <wp:effectExtent l="0" t="0" r="0" b="0"/>
                  <wp:docPr id="425" name="Pictur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" cy="57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2CA3" w:rsidRDefault="004F2CA3" w:rsidP="004F2CA3"/>
    <w:p w:rsidR="006A54DB" w:rsidRDefault="006A54DB"/>
    <w:sectPr w:rsidR="006A54DB" w:rsidSect="006A54DB">
      <w:pgSz w:w="15840" w:h="24480" w:code="3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0E"/>
    <w:rsid w:val="00002277"/>
    <w:rsid w:val="00003F06"/>
    <w:rsid w:val="00004787"/>
    <w:rsid w:val="00013770"/>
    <w:rsid w:val="00030AEB"/>
    <w:rsid w:val="00033056"/>
    <w:rsid w:val="00054450"/>
    <w:rsid w:val="0006585B"/>
    <w:rsid w:val="00067A0F"/>
    <w:rsid w:val="00074098"/>
    <w:rsid w:val="000749DF"/>
    <w:rsid w:val="000843FD"/>
    <w:rsid w:val="000B519B"/>
    <w:rsid w:val="000C17EF"/>
    <w:rsid w:val="000D1466"/>
    <w:rsid w:val="000D341E"/>
    <w:rsid w:val="000D42B6"/>
    <w:rsid w:val="000E0513"/>
    <w:rsid w:val="000E4EF5"/>
    <w:rsid w:val="000F28E3"/>
    <w:rsid w:val="0011620E"/>
    <w:rsid w:val="00127EBC"/>
    <w:rsid w:val="001307FE"/>
    <w:rsid w:val="001651AB"/>
    <w:rsid w:val="00185F39"/>
    <w:rsid w:val="00193D8A"/>
    <w:rsid w:val="001A0F73"/>
    <w:rsid w:val="001C46E4"/>
    <w:rsid w:val="001D3DA0"/>
    <w:rsid w:val="001F3845"/>
    <w:rsid w:val="00213C0F"/>
    <w:rsid w:val="002335FE"/>
    <w:rsid w:val="00234B6A"/>
    <w:rsid w:val="00235E18"/>
    <w:rsid w:val="00246434"/>
    <w:rsid w:val="0026668F"/>
    <w:rsid w:val="00270C4C"/>
    <w:rsid w:val="00282AE2"/>
    <w:rsid w:val="002A278F"/>
    <w:rsid w:val="002A6FE1"/>
    <w:rsid w:val="002B727E"/>
    <w:rsid w:val="002C7BFC"/>
    <w:rsid w:val="002F5885"/>
    <w:rsid w:val="002F6199"/>
    <w:rsid w:val="00302B9A"/>
    <w:rsid w:val="00305604"/>
    <w:rsid w:val="00316C6A"/>
    <w:rsid w:val="003255D7"/>
    <w:rsid w:val="00330022"/>
    <w:rsid w:val="00333552"/>
    <w:rsid w:val="003554E2"/>
    <w:rsid w:val="003956FB"/>
    <w:rsid w:val="003D3F2E"/>
    <w:rsid w:val="003D59E8"/>
    <w:rsid w:val="003D6A6E"/>
    <w:rsid w:val="003F4F2E"/>
    <w:rsid w:val="00443130"/>
    <w:rsid w:val="004562E9"/>
    <w:rsid w:val="00457A5C"/>
    <w:rsid w:val="00461380"/>
    <w:rsid w:val="00462B73"/>
    <w:rsid w:val="00466D0E"/>
    <w:rsid w:val="00490088"/>
    <w:rsid w:val="004911E6"/>
    <w:rsid w:val="004A3737"/>
    <w:rsid w:val="004A731F"/>
    <w:rsid w:val="004B3C6A"/>
    <w:rsid w:val="004C0C44"/>
    <w:rsid w:val="004C70D7"/>
    <w:rsid w:val="004D3356"/>
    <w:rsid w:val="004E2A4A"/>
    <w:rsid w:val="004F2CA3"/>
    <w:rsid w:val="00505777"/>
    <w:rsid w:val="00510DAC"/>
    <w:rsid w:val="005339D5"/>
    <w:rsid w:val="0053570E"/>
    <w:rsid w:val="00567936"/>
    <w:rsid w:val="005A61C9"/>
    <w:rsid w:val="005B47D3"/>
    <w:rsid w:val="005C3CDF"/>
    <w:rsid w:val="005E1558"/>
    <w:rsid w:val="005F659F"/>
    <w:rsid w:val="0060063B"/>
    <w:rsid w:val="00602169"/>
    <w:rsid w:val="00611157"/>
    <w:rsid w:val="00615295"/>
    <w:rsid w:val="0061666A"/>
    <w:rsid w:val="00633CFE"/>
    <w:rsid w:val="00661A16"/>
    <w:rsid w:val="00666F6B"/>
    <w:rsid w:val="0067717C"/>
    <w:rsid w:val="00683D46"/>
    <w:rsid w:val="006A54DB"/>
    <w:rsid w:val="006E3590"/>
    <w:rsid w:val="006F6602"/>
    <w:rsid w:val="00730587"/>
    <w:rsid w:val="00762957"/>
    <w:rsid w:val="00772748"/>
    <w:rsid w:val="00784B5E"/>
    <w:rsid w:val="0079054D"/>
    <w:rsid w:val="007908D0"/>
    <w:rsid w:val="007A6C58"/>
    <w:rsid w:val="007D2B54"/>
    <w:rsid w:val="007D334B"/>
    <w:rsid w:val="007E18C5"/>
    <w:rsid w:val="007E2903"/>
    <w:rsid w:val="007E603D"/>
    <w:rsid w:val="007F12DC"/>
    <w:rsid w:val="00800D9C"/>
    <w:rsid w:val="00804A7A"/>
    <w:rsid w:val="00820830"/>
    <w:rsid w:val="0082138D"/>
    <w:rsid w:val="00842AFA"/>
    <w:rsid w:val="008603DD"/>
    <w:rsid w:val="00866D51"/>
    <w:rsid w:val="00871E32"/>
    <w:rsid w:val="008772B2"/>
    <w:rsid w:val="00881BFD"/>
    <w:rsid w:val="00884A62"/>
    <w:rsid w:val="008A02A1"/>
    <w:rsid w:val="008C59CC"/>
    <w:rsid w:val="008E63F7"/>
    <w:rsid w:val="00916B02"/>
    <w:rsid w:val="00926B58"/>
    <w:rsid w:val="009447FF"/>
    <w:rsid w:val="00947739"/>
    <w:rsid w:val="00961A3A"/>
    <w:rsid w:val="0097631F"/>
    <w:rsid w:val="009832F0"/>
    <w:rsid w:val="00985B3C"/>
    <w:rsid w:val="009958D1"/>
    <w:rsid w:val="009C5C53"/>
    <w:rsid w:val="009D30B9"/>
    <w:rsid w:val="009D3B28"/>
    <w:rsid w:val="009D5D9D"/>
    <w:rsid w:val="009D6A69"/>
    <w:rsid w:val="009D7691"/>
    <w:rsid w:val="009F5EF7"/>
    <w:rsid w:val="00A30954"/>
    <w:rsid w:val="00A76C04"/>
    <w:rsid w:val="00A84302"/>
    <w:rsid w:val="00A9515D"/>
    <w:rsid w:val="00AA569F"/>
    <w:rsid w:val="00AA742D"/>
    <w:rsid w:val="00AC6F91"/>
    <w:rsid w:val="00B15628"/>
    <w:rsid w:val="00B6412C"/>
    <w:rsid w:val="00B66381"/>
    <w:rsid w:val="00B81F57"/>
    <w:rsid w:val="00BA00CA"/>
    <w:rsid w:val="00BB4C48"/>
    <w:rsid w:val="00BC2636"/>
    <w:rsid w:val="00BD5952"/>
    <w:rsid w:val="00C0523A"/>
    <w:rsid w:val="00C11AC8"/>
    <w:rsid w:val="00C2227C"/>
    <w:rsid w:val="00C3637E"/>
    <w:rsid w:val="00C73734"/>
    <w:rsid w:val="00C75E0E"/>
    <w:rsid w:val="00C77134"/>
    <w:rsid w:val="00C85324"/>
    <w:rsid w:val="00CA1796"/>
    <w:rsid w:val="00CD2FCF"/>
    <w:rsid w:val="00CE7B45"/>
    <w:rsid w:val="00CE7BB9"/>
    <w:rsid w:val="00CF25DF"/>
    <w:rsid w:val="00CF26C5"/>
    <w:rsid w:val="00CF697F"/>
    <w:rsid w:val="00D00327"/>
    <w:rsid w:val="00D30A43"/>
    <w:rsid w:val="00D379BC"/>
    <w:rsid w:val="00D4546B"/>
    <w:rsid w:val="00D531A9"/>
    <w:rsid w:val="00D6055C"/>
    <w:rsid w:val="00D8586C"/>
    <w:rsid w:val="00D8797D"/>
    <w:rsid w:val="00D87E32"/>
    <w:rsid w:val="00D91A54"/>
    <w:rsid w:val="00DE4047"/>
    <w:rsid w:val="00DE4172"/>
    <w:rsid w:val="00DF6BBB"/>
    <w:rsid w:val="00E00193"/>
    <w:rsid w:val="00E21E10"/>
    <w:rsid w:val="00E248F2"/>
    <w:rsid w:val="00E26D67"/>
    <w:rsid w:val="00E36598"/>
    <w:rsid w:val="00E40C7B"/>
    <w:rsid w:val="00E47A74"/>
    <w:rsid w:val="00E52E08"/>
    <w:rsid w:val="00E53102"/>
    <w:rsid w:val="00E5495C"/>
    <w:rsid w:val="00E83218"/>
    <w:rsid w:val="00E95E63"/>
    <w:rsid w:val="00EB770C"/>
    <w:rsid w:val="00EE4D3A"/>
    <w:rsid w:val="00F22E7C"/>
    <w:rsid w:val="00F637F2"/>
    <w:rsid w:val="00F76F73"/>
    <w:rsid w:val="00F8776B"/>
    <w:rsid w:val="00F92C22"/>
    <w:rsid w:val="00F94880"/>
    <w:rsid w:val="00FA3964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CA"/>
    <w:pPr>
      <w:spacing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05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9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B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9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2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CA"/>
    <w:pPr>
      <w:spacing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05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9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B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9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2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emf"/><Relationship Id="rId21" Type="http://schemas.openxmlformats.org/officeDocument/2006/relationships/image" Target="media/image17.e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63" Type="http://schemas.openxmlformats.org/officeDocument/2006/relationships/image" Target="media/image59.emf"/><Relationship Id="rId68" Type="http://schemas.openxmlformats.org/officeDocument/2006/relationships/image" Target="media/image64.emf"/><Relationship Id="rId16" Type="http://schemas.openxmlformats.org/officeDocument/2006/relationships/image" Target="media/image12.emf"/><Relationship Id="rId11" Type="http://schemas.openxmlformats.org/officeDocument/2006/relationships/image" Target="media/image7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53" Type="http://schemas.openxmlformats.org/officeDocument/2006/relationships/image" Target="media/image49.emf"/><Relationship Id="rId58" Type="http://schemas.openxmlformats.org/officeDocument/2006/relationships/image" Target="media/image54.emf"/><Relationship Id="rId74" Type="http://schemas.openxmlformats.org/officeDocument/2006/relationships/image" Target="media/image70.emf"/><Relationship Id="rId79" Type="http://schemas.openxmlformats.org/officeDocument/2006/relationships/image" Target="media/image75.emf"/><Relationship Id="rId5" Type="http://schemas.openxmlformats.org/officeDocument/2006/relationships/image" Target="media/image1.emf"/><Relationship Id="rId61" Type="http://schemas.openxmlformats.org/officeDocument/2006/relationships/image" Target="media/image57.emf"/><Relationship Id="rId19" Type="http://schemas.openxmlformats.org/officeDocument/2006/relationships/image" Target="media/image1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56" Type="http://schemas.openxmlformats.org/officeDocument/2006/relationships/image" Target="media/image52.emf"/><Relationship Id="rId64" Type="http://schemas.openxmlformats.org/officeDocument/2006/relationships/image" Target="media/image60.emf"/><Relationship Id="rId69" Type="http://schemas.openxmlformats.org/officeDocument/2006/relationships/image" Target="media/image65.emf"/><Relationship Id="rId77" Type="http://schemas.openxmlformats.org/officeDocument/2006/relationships/image" Target="media/image73.emf"/><Relationship Id="rId8" Type="http://schemas.openxmlformats.org/officeDocument/2006/relationships/image" Target="media/image4.emf"/><Relationship Id="rId51" Type="http://schemas.openxmlformats.org/officeDocument/2006/relationships/image" Target="media/image47.emf"/><Relationship Id="rId72" Type="http://schemas.openxmlformats.org/officeDocument/2006/relationships/image" Target="media/image68.e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59" Type="http://schemas.openxmlformats.org/officeDocument/2006/relationships/image" Target="media/image55.emf"/><Relationship Id="rId67" Type="http://schemas.openxmlformats.org/officeDocument/2006/relationships/image" Target="media/image63.emf"/><Relationship Id="rId20" Type="http://schemas.openxmlformats.org/officeDocument/2006/relationships/image" Target="media/image16.emf"/><Relationship Id="rId41" Type="http://schemas.openxmlformats.org/officeDocument/2006/relationships/image" Target="media/image37.emf"/><Relationship Id="rId54" Type="http://schemas.openxmlformats.org/officeDocument/2006/relationships/image" Target="media/image50.emf"/><Relationship Id="rId62" Type="http://schemas.openxmlformats.org/officeDocument/2006/relationships/image" Target="media/image58.emf"/><Relationship Id="rId70" Type="http://schemas.openxmlformats.org/officeDocument/2006/relationships/image" Target="media/image66.emf"/><Relationship Id="rId75" Type="http://schemas.openxmlformats.org/officeDocument/2006/relationships/image" Target="media/image71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image" Target="media/image45.emf"/><Relationship Id="rId57" Type="http://schemas.openxmlformats.org/officeDocument/2006/relationships/image" Target="media/image53.emf"/><Relationship Id="rId10" Type="http://schemas.openxmlformats.org/officeDocument/2006/relationships/image" Target="media/image6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52" Type="http://schemas.openxmlformats.org/officeDocument/2006/relationships/image" Target="media/image48.emf"/><Relationship Id="rId60" Type="http://schemas.openxmlformats.org/officeDocument/2006/relationships/image" Target="media/image56.emf"/><Relationship Id="rId65" Type="http://schemas.openxmlformats.org/officeDocument/2006/relationships/image" Target="media/image61.emf"/><Relationship Id="rId73" Type="http://schemas.openxmlformats.org/officeDocument/2006/relationships/image" Target="media/image69.emf"/><Relationship Id="rId78" Type="http://schemas.openxmlformats.org/officeDocument/2006/relationships/image" Target="media/image74.e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9" Type="http://schemas.openxmlformats.org/officeDocument/2006/relationships/image" Target="media/image35.emf"/><Relationship Id="rId34" Type="http://schemas.openxmlformats.org/officeDocument/2006/relationships/image" Target="media/image30.emf"/><Relationship Id="rId50" Type="http://schemas.openxmlformats.org/officeDocument/2006/relationships/image" Target="media/image46.emf"/><Relationship Id="rId55" Type="http://schemas.openxmlformats.org/officeDocument/2006/relationships/image" Target="media/image51.emf"/><Relationship Id="rId76" Type="http://schemas.openxmlformats.org/officeDocument/2006/relationships/image" Target="media/image72.emf"/><Relationship Id="rId7" Type="http://schemas.openxmlformats.org/officeDocument/2006/relationships/image" Target="media/image3.emf"/><Relationship Id="rId71" Type="http://schemas.openxmlformats.org/officeDocument/2006/relationships/image" Target="media/image67.emf"/><Relationship Id="rId2" Type="http://schemas.microsoft.com/office/2007/relationships/stylesWithEffects" Target="stylesWithEffects.xml"/><Relationship Id="rId29" Type="http://schemas.openxmlformats.org/officeDocument/2006/relationships/image" Target="media/image25.emf"/><Relationship Id="rId24" Type="http://schemas.openxmlformats.org/officeDocument/2006/relationships/image" Target="media/image20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66" Type="http://schemas.openxmlformats.org/officeDocument/2006/relationships/image" Target="media/image6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 Braun</dc:creator>
  <cp:lastModifiedBy>David P Braun</cp:lastModifiedBy>
  <cp:revision>58</cp:revision>
  <dcterms:created xsi:type="dcterms:W3CDTF">2017-03-28T16:36:00Z</dcterms:created>
  <dcterms:modified xsi:type="dcterms:W3CDTF">2017-03-29T14:01:00Z</dcterms:modified>
</cp:coreProperties>
</file>